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59" w:rsidRPr="002B1CFA" w:rsidRDefault="002B1CFA" w:rsidP="002B1CFA">
      <w:pPr>
        <w:pStyle w:val="Textbody"/>
        <w:widowControl/>
        <w:spacing w:after="150"/>
        <w:jc w:val="center"/>
        <w:rPr>
          <w:rFonts w:ascii="Helvetica Neue" w:hAnsi="Helvetica Neue"/>
          <w:b/>
          <w:noProof/>
          <w:color w:val="333333"/>
          <w:lang w:val="ru-RU" w:eastAsia="ru-RU" w:bidi="ar-SA"/>
        </w:rPr>
      </w:pPr>
      <w:r w:rsidRPr="002B1CFA">
        <w:rPr>
          <w:rFonts w:ascii="Helvetica Neue" w:hAnsi="Helvetica Neue"/>
          <w:b/>
          <w:noProof/>
          <w:color w:val="333333"/>
          <w:lang w:val="ru-RU" w:eastAsia="ru-RU" w:bidi="ar-SA"/>
        </w:rPr>
        <w:t>УПРАВЛЕНИЕ ОБРАЗОВАНИЯ АДМИНИСТРАЦИИ КУРАГИНСКОГО РАЙОНА</w:t>
      </w:r>
    </w:p>
    <w:p w:rsidR="002B1CFA" w:rsidRDefault="002B1CFA" w:rsidP="00A25340">
      <w:pPr>
        <w:pStyle w:val="Textbody"/>
        <w:widowControl/>
        <w:spacing w:after="150"/>
        <w:rPr>
          <w:rFonts w:ascii="Helvetica Neue" w:hAnsi="Helvetica Neue"/>
          <w:b/>
          <w:color w:val="333333"/>
          <w:sz w:val="21"/>
          <w:lang w:val="ru-RU"/>
        </w:rPr>
      </w:pPr>
      <w:r>
        <w:rPr>
          <w:rFonts w:ascii="Helvetica Neue" w:hAnsi="Helvetica Neue"/>
          <w:b/>
          <w:noProof/>
          <w:color w:val="333333"/>
          <w:sz w:val="21"/>
          <w:lang w:val="ru-RU" w:eastAsia="ru-RU" w:bidi="ar-SA"/>
        </w:rPr>
        <w:drawing>
          <wp:inline distT="0" distB="0" distL="0" distR="0" wp14:anchorId="12841789" wp14:editId="7087AC32">
            <wp:extent cx="6115050" cy="4581525"/>
            <wp:effectExtent l="209550" t="228600" r="209550" b="238125"/>
            <wp:docPr id="1" name="Рисунок 1" descr="I:\личностно жизненное\ролевые игры\рефлексия сессии\фото\IMG_20171110_12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личностно жизненное\ролевые игры\рефлексия сессии\фото\IMG_20171110_123109.jpg"/>
                    <pic:cNvPicPr>
                      <a:picLocks noChangeAspect="1" noChangeArrowheads="1"/>
                    </pic:cNvPicPr>
                  </pic:nvPicPr>
                  <pic:blipFill>
                    <a:blip r:embed="rId6" cstate="print"/>
                    <a:srcRect/>
                    <a:stretch>
                      <a:fillRect/>
                    </a:stretch>
                  </pic:blipFill>
                  <pic:spPr bwMode="auto">
                    <a:xfrm>
                      <a:off x="0" y="0"/>
                      <a:ext cx="6115050" cy="4581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25340" w:rsidRPr="002B1CFA" w:rsidRDefault="00A25340" w:rsidP="000F520E">
      <w:pPr>
        <w:pStyle w:val="Textbody"/>
        <w:widowControl/>
        <w:spacing w:after="150"/>
        <w:jc w:val="center"/>
        <w:rPr>
          <w:rFonts w:ascii="Helvetica Neue" w:hAnsi="Helvetica Neue"/>
          <w:b/>
          <w:color w:val="333333"/>
          <w:sz w:val="32"/>
          <w:szCs w:val="32"/>
          <w:lang w:val="ru-RU"/>
        </w:rPr>
      </w:pPr>
    </w:p>
    <w:p w:rsidR="00F64B59" w:rsidRPr="00A25340" w:rsidRDefault="00A25340" w:rsidP="000F520E">
      <w:pPr>
        <w:pStyle w:val="Textbody"/>
        <w:widowControl/>
        <w:spacing w:after="150"/>
        <w:jc w:val="center"/>
        <w:rPr>
          <w:rFonts w:ascii="Helvetica Neue" w:hAnsi="Helvetica Neue"/>
          <w:b/>
          <w:color w:val="333333"/>
          <w:sz w:val="96"/>
          <w:szCs w:val="96"/>
          <w:lang w:val="ru-RU"/>
        </w:rPr>
      </w:pPr>
      <w:r w:rsidRPr="00A25340">
        <w:rPr>
          <w:rFonts w:ascii="Helvetica Neue" w:hAnsi="Helvetica Neue"/>
          <w:b/>
          <w:color w:val="333333"/>
          <w:sz w:val="96"/>
          <w:szCs w:val="96"/>
          <w:lang w:val="ru-RU"/>
        </w:rPr>
        <w:t xml:space="preserve">Сессия личностного и жизненного </w:t>
      </w:r>
      <w:r>
        <w:rPr>
          <w:rFonts w:ascii="Helvetica Neue" w:hAnsi="Helvetica Neue"/>
          <w:b/>
          <w:color w:val="333333"/>
          <w:sz w:val="96"/>
          <w:szCs w:val="96"/>
          <w:lang w:val="ru-RU"/>
        </w:rPr>
        <w:t>самоопределения старшеклассника</w:t>
      </w:r>
      <w:r w:rsidRPr="00A25340">
        <w:rPr>
          <w:rFonts w:ascii="Helvetica Neue" w:hAnsi="Helvetica Neue"/>
          <w:b/>
          <w:color w:val="333333"/>
          <w:sz w:val="96"/>
          <w:szCs w:val="96"/>
          <w:lang w:val="ru-RU"/>
        </w:rPr>
        <w:t>.</w:t>
      </w:r>
    </w:p>
    <w:p w:rsidR="004843F7" w:rsidRDefault="004843F7" w:rsidP="002B1CFA">
      <w:pPr>
        <w:pStyle w:val="Textbody"/>
        <w:widowControl/>
        <w:spacing w:after="150"/>
        <w:jc w:val="center"/>
        <w:rPr>
          <w:rFonts w:ascii="Helvetica Neue" w:hAnsi="Helvetica Neue"/>
          <w:b/>
          <w:color w:val="333333"/>
          <w:lang w:val="ru-RU"/>
        </w:rPr>
      </w:pPr>
    </w:p>
    <w:p w:rsidR="00B572CA" w:rsidRPr="004843F7" w:rsidRDefault="002B1CFA" w:rsidP="004843F7">
      <w:pPr>
        <w:pStyle w:val="Textbody"/>
        <w:widowControl/>
        <w:spacing w:after="150"/>
        <w:jc w:val="center"/>
        <w:rPr>
          <w:rFonts w:ascii="Helvetica Neue" w:hAnsi="Helvetica Neue"/>
          <w:b/>
          <w:color w:val="333333"/>
          <w:lang w:val="ru-RU"/>
        </w:rPr>
      </w:pPr>
      <w:r>
        <w:rPr>
          <w:rFonts w:ascii="Helvetica Neue" w:hAnsi="Helvetica Neue"/>
          <w:b/>
          <w:color w:val="333333"/>
          <w:lang w:val="ru-RU"/>
        </w:rPr>
        <w:t>КУРАГИНО</w:t>
      </w:r>
      <w:r w:rsidRPr="002B1CFA">
        <w:rPr>
          <w:rFonts w:ascii="Helvetica Neue" w:hAnsi="Helvetica Neue"/>
          <w:b/>
          <w:color w:val="333333"/>
          <w:lang w:val="ru-RU"/>
        </w:rPr>
        <w:t>,</w:t>
      </w:r>
      <w:r>
        <w:rPr>
          <w:rFonts w:ascii="Helvetica Neue" w:hAnsi="Helvetica Neue"/>
          <w:b/>
          <w:color w:val="333333"/>
          <w:lang w:val="ru-RU"/>
        </w:rPr>
        <w:t xml:space="preserve"> </w:t>
      </w:r>
      <w:r w:rsidRPr="002B1CFA">
        <w:rPr>
          <w:rFonts w:ascii="Helvetica Neue" w:hAnsi="Helvetica Neue"/>
          <w:b/>
          <w:color w:val="333333"/>
          <w:lang w:val="ru-RU"/>
        </w:rPr>
        <w:t xml:space="preserve"> 2018</w:t>
      </w:r>
    </w:p>
    <w:p w:rsidR="00B572CA" w:rsidRPr="00B572CA" w:rsidRDefault="00B572CA" w:rsidP="00B572CA">
      <w:pPr>
        <w:pStyle w:val="Textbody"/>
        <w:spacing w:after="150"/>
        <w:jc w:val="right"/>
        <w:rPr>
          <w:rFonts w:ascii="Helvetica Neue" w:hAnsi="Helvetica Neue"/>
          <w:b/>
          <w:color w:val="333333"/>
          <w:sz w:val="21"/>
          <w:lang w:val="ru-RU"/>
        </w:rPr>
      </w:pPr>
      <w:r w:rsidRPr="00B572CA">
        <w:rPr>
          <w:rFonts w:ascii="Helvetica Neue" w:hAnsi="Helvetica Neue"/>
          <w:b/>
          <w:bCs/>
          <w:i/>
          <w:iCs/>
          <w:color w:val="333333"/>
          <w:sz w:val="21"/>
          <w:lang w:val="ru-RU"/>
        </w:rPr>
        <w:lastRenderedPageBreak/>
        <w:t>Добрая школа – это хорошо, умная школа – это великолепно,</w:t>
      </w:r>
    </w:p>
    <w:p w:rsidR="00B572CA" w:rsidRPr="00B572CA" w:rsidRDefault="00B572CA" w:rsidP="00B572CA">
      <w:pPr>
        <w:pStyle w:val="Textbody"/>
        <w:spacing w:after="150"/>
        <w:jc w:val="right"/>
        <w:rPr>
          <w:rFonts w:ascii="Helvetica Neue" w:hAnsi="Helvetica Neue"/>
          <w:b/>
          <w:color w:val="333333"/>
          <w:sz w:val="21"/>
          <w:lang w:val="ru-RU"/>
        </w:rPr>
      </w:pPr>
      <w:r w:rsidRPr="00B572CA">
        <w:rPr>
          <w:rFonts w:ascii="Helvetica Neue" w:hAnsi="Helvetica Neue"/>
          <w:b/>
          <w:bCs/>
          <w:i/>
          <w:iCs/>
          <w:color w:val="333333"/>
          <w:sz w:val="21"/>
          <w:lang w:val="ru-RU"/>
        </w:rPr>
        <w:t>но ребенок должен быть еще и подготовлен к жизни.</w:t>
      </w:r>
    </w:p>
    <w:p w:rsidR="00F64B59" w:rsidRDefault="00B572CA" w:rsidP="00BC2D5B">
      <w:pPr>
        <w:pStyle w:val="Textbody"/>
        <w:spacing w:after="150"/>
        <w:jc w:val="right"/>
        <w:rPr>
          <w:rFonts w:ascii="Helvetica Neue" w:hAnsi="Helvetica Neue"/>
          <w:b/>
          <w:color w:val="333333"/>
          <w:sz w:val="21"/>
          <w:lang w:val="ru-RU"/>
        </w:rPr>
      </w:pPr>
      <w:r w:rsidRPr="00B572CA">
        <w:rPr>
          <w:rFonts w:ascii="Helvetica Neue" w:hAnsi="Helvetica Neue"/>
          <w:b/>
          <w:color w:val="333333"/>
          <w:sz w:val="21"/>
          <w:lang w:val="ru-RU"/>
        </w:rPr>
        <w:t xml:space="preserve"> </w:t>
      </w:r>
      <w:r w:rsidRPr="00C51FC8">
        <w:rPr>
          <w:rFonts w:ascii="Helvetica Neue" w:hAnsi="Helvetica Neue"/>
          <w:b/>
          <w:bCs/>
          <w:i/>
          <w:iCs/>
          <w:color w:val="333333"/>
          <w:sz w:val="21"/>
          <w:lang w:val="ru-RU"/>
        </w:rPr>
        <w:t xml:space="preserve">Д.Дьюи </w:t>
      </w:r>
    </w:p>
    <w:p w:rsidR="00C90900" w:rsidRDefault="00C90900" w:rsidP="00C90900">
      <w:pPr>
        <w:jc w:val="center"/>
        <w:rPr>
          <w:rFonts w:ascii="Times New Roman" w:eastAsia="Calibri" w:hAnsi="Times New Roman" w:cs="Times New Roman"/>
          <w:sz w:val="28"/>
          <w:szCs w:val="28"/>
        </w:rPr>
      </w:pPr>
      <w:r w:rsidRPr="00DC3530">
        <w:rPr>
          <w:rFonts w:ascii="Times New Roman" w:eastAsia="Calibri" w:hAnsi="Times New Roman" w:cs="Times New Roman"/>
          <w:b/>
          <w:sz w:val="28"/>
          <w:szCs w:val="28"/>
        </w:rPr>
        <w:t xml:space="preserve">«Интенсивная школа по развитию навыков </w:t>
      </w:r>
      <w:r>
        <w:rPr>
          <w:rFonts w:ascii="Times New Roman" w:hAnsi="Times New Roman"/>
          <w:b/>
          <w:sz w:val="28"/>
          <w:szCs w:val="28"/>
        </w:rPr>
        <w:t>личностного и жизненного</w:t>
      </w:r>
      <w:r w:rsidRPr="00DC3530">
        <w:rPr>
          <w:rFonts w:ascii="Times New Roman" w:eastAsia="Calibri" w:hAnsi="Times New Roman" w:cs="Times New Roman"/>
          <w:b/>
          <w:sz w:val="28"/>
          <w:szCs w:val="28"/>
        </w:rPr>
        <w:t xml:space="preserve"> самоопределения </w:t>
      </w:r>
      <w:r>
        <w:rPr>
          <w:rFonts w:ascii="Times New Roman" w:hAnsi="Times New Roman"/>
          <w:b/>
          <w:sz w:val="28"/>
          <w:szCs w:val="28"/>
        </w:rPr>
        <w:t xml:space="preserve"> у </w:t>
      </w:r>
      <w:r w:rsidRPr="00DC3530">
        <w:rPr>
          <w:rFonts w:ascii="Times New Roman" w:eastAsia="Calibri" w:hAnsi="Times New Roman" w:cs="Times New Roman"/>
          <w:b/>
          <w:sz w:val="28"/>
          <w:szCs w:val="28"/>
        </w:rPr>
        <w:t xml:space="preserve">учащихся </w:t>
      </w:r>
      <w:r>
        <w:rPr>
          <w:rFonts w:ascii="Times New Roman" w:hAnsi="Times New Roman"/>
          <w:b/>
          <w:sz w:val="28"/>
          <w:szCs w:val="28"/>
        </w:rPr>
        <w:t>старших</w:t>
      </w:r>
      <w:r w:rsidRPr="00DC3530">
        <w:rPr>
          <w:rFonts w:ascii="Times New Roman" w:eastAsia="Calibri" w:hAnsi="Times New Roman" w:cs="Times New Roman"/>
          <w:b/>
          <w:sz w:val="28"/>
          <w:szCs w:val="28"/>
        </w:rPr>
        <w:t xml:space="preserve"> классов </w:t>
      </w:r>
      <w:r>
        <w:rPr>
          <w:rFonts w:ascii="Times New Roman" w:hAnsi="Times New Roman"/>
          <w:b/>
          <w:sz w:val="28"/>
          <w:szCs w:val="28"/>
        </w:rPr>
        <w:t>МБОУ Кордовская СОШ №14</w:t>
      </w:r>
      <w:r w:rsidRPr="00DC3530">
        <w:rPr>
          <w:rFonts w:ascii="Times New Roman" w:eastAsia="Calibri" w:hAnsi="Times New Roman" w:cs="Times New Roman"/>
          <w:b/>
          <w:sz w:val="28"/>
          <w:szCs w:val="28"/>
        </w:rPr>
        <w:t xml:space="preserve"> в рамках реализации </w:t>
      </w:r>
      <w:r w:rsidRPr="00E90256">
        <w:rPr>
          <w:rFonts w:ascii="Times New Roman" w:eastAsia="Calibri" w:hAnsi="Times New Roman" w:cs="Times New Roman"/>
          <w:b/>
          <w:sz w:val="28"/>
          <w:szCs w:val="28"/>
        </w:rPr>
        <w:t>ФГОС  СОО»</w:t>
      </w:r>
    </w:p>
    <w:p w:rsidR="001858BC" w:rsidRDefault="001858BC" w:rsidP="001858BC">
      <w:pPr>
        <w:ind w:firstLine="708"/>
        <w:jc w:val="both"/>
        <w:rPr>
          <w:rFonts w:ascii="Times New Roman" w:eastAsia="Calibri" w:hAnsi="Times New Roman" w:cs="Times New Roman"/>
          <w:b/>
          <w:sz w:val="28"/>
          <w:szCs w:val="28"/>
        </w:rPr>
      </w:pPr>
      <w:r w:rsidRPr="00DC3530">
        <w:rPr>
          <w:rFonts w:ascii="Times New Roman" w:eastAsia="Calibri" w:hAnsi="Times New Roman" w:cs="Times New Roman"/>
          <w:sz w:val="28"/>
          <w:szCs w:val="28"/>
        </w:rPr>
        <w:t>Понятие «интенсивная школа» предусматривает</w:t>
      </w:r>
      <w:r>
        <w:rPr>
          <w:rFonts w:ascii="Times New Roman" w:eastAsia="Calibri" w:hAnsi="Times New Roman" w:cs="Times New Roman"/>
          <w:sz w:val="28"/>
          <w:szCs w:val="28"/>
        </w:rPr>
        <w:t xml:space="preserve"> однодневное (5-ти часовое) погружение  в деятельность по определенному направлению.  В данном случае это направление «</w:t>
      </w:r>
      <w:r>
        <w:rPr>
          <w:rFonts w:ascii="Times New Roman" w:hAnsi="Times New Roman"/>
          <w:sz w:val="28"/>
          <w:szCs w:val="28"/>
        </w:rPr>
        <w:t xml:space="preserve">Личностное и жизненное </w:t>
      </w:r>
      <w:r>
        <w:rPr>
          <w:rFonts w:ascii="Times New Roman" w:eastAsia="Calibri" w:hAnsi="Times New Roman" w:cs="Times New Roman"/>
          <w:sz w:val="28"/>
          <w:szCs w:val="28"/>
        </w:rPr>
        <w:t xml:space="preserve"> самоопределение». </w:t>
      </w:r>
      <w:r w:rsidR="00766B25">
        <w:rPr>
          <w:rFonts w:ascii="Times New Roman" w:hAnsi="Times New Roman"/>
          <w:sz w:val="28"/>
          <w:szCs w:val="28"/>
        </w:rPr>
        <w:t xml:space="preserve">В школу приглашаются другие образовательные организации из района, желающие поучаствовать в данном событии.  В этот день учебные занятия </w:t>
      </w:r>
      <w:r>
        <w:rPr>
          <w:rFonts w:ascii="Times New Roman" w:eastAsia="Calibri" w:hAnsi="Times New Roman" w:cs="Times New Roman"/>
          <w:sz w:val="28"/>
          <w:szCs w:val="28"/>
        </w:rPr>
        <w:t>не проводятся, а организуются мероприятия, направленные</w:t>
      </w:r>
      <w:r w:rsidR="00283BFC">
        <w:rPr>
          <w:rFonts w:ascii="Times New Roman" w:hAnsi="Times New Roman"/>
          <w:sz w:val="28"/>
          <w:szCs w:val="28"/>
        </w:rPr>
        <w:t xml:space="preserve"> на</w:t>
      </w:r>
      <w:r>
        <w:rPr>
          <w:rFonts w:ascii="Times New Roman" w:eastAsia="Calibri" w:hAnsi="Times New Roman" w:cs="Times New Roman"/>
          <w:sz w:val="28"/>
          <w:szCs w:val="28"/>
        </w:rPr>
        <w:t xml:space="preserve"> решение следующих задач</w:t>
      </w:r>
      <w:r>
        <w:rPr>
          <w:rFonts w:ascii="Times New Roman" w:eastAsia="Calibri" w:hAnsi="Times New Roman" w:cs="Times New Roman"/>
          <w:b/>
          <w:sz w:val="28"/>
          <w:szCs w:val="28"/>
        </w:rPr>
        <w:t xml:space="preserve">: </w:t>
      </w:r>
    </w:p>
    <w:p w:rsidR="001858BC" w:rsidRDefault="001858BC" w:rsidP="001858BC">
      <w:pPr>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сформировать у </w:t>
      </w:r>
      <w:r w:rsidR="00692481">
        <w:rPr>
          <w:rFonts w:ascii="Times New Roman" w:hAnsi="Times New Roman"/>
          <w:sz w:val="28"/>
          <w:szCs w:val="28"/>
        </w:rPr>
        <w:t>старшеклассников</w:t>
      </w:r>
      <w:r>
        <w:rPr>
          <w:rFonts w:ascii="Times New Roman" w:eastAsia="Calibri" w:hAnsi="Times New Roman" w:cs="Times New Roman"/>
          <w:sz w:val="28"/>
          <w:szCs w:val="28"/>
        </w:rPr>
        <w:t xml:space="preserve"> представление о поняти</w:t>
      </w:r>
      <w:r w:rsidR="00692481">
        <w:rPr>
          <w:rFonts w:ascii="Times New Roman" w:hAnsi="Times New Roman"/>
          <w:sz w:val="28"/>
          <w:szCs w:val="28"/>
        </w:rPr>
        <w:t>ях</w:t>
      </w:r>
      <w:r>
        <w:rPr>
          <w:rFonts w:ascii="Times New Roman" w:eastAsia="Calibri" w:hAnsi="Times New Roman" w:cs="Times New Roman"/>
          <w:sz w:val="28"/>
          <w:szCs w:val="28"/>
        </w:rPr>
        <w:t xml:space="preserve"> «</w:t>
      </w:r>
      <w:r w:rsidR="00692481">
        <w:rPr>
          <w:rFonts w:ascii="Times New Roman" w:hAnsi="Times New Roman"/>
          <w:sz w:val="28"/>
          <w:szCs w:val="28"/>
        </w:rPr>
        <w:t>личностное и жизненное</w:t>
      </w:r>
      <w:r>
        <w:rPr>
          <w:rFonts w:ascii="Times New Roman" w:eastAsia="Calibri" w:hAnsi="Times New Roman" w:cs="Times New Roman"/>
          <w:sz w:val="28"/>
          <w:szCs w:val="28"/>
        </w:rPr>
        <w:t xml:space="preserve"> самоопределение»; </w:t>
      </w:r>
    </w:p>
    <w:p w:rsidR="001858BC" w:rsidRDefault="001858BC" w:rsidP="001858BC">
      <w:pPr>
        <w:jc w:val="both"/>
        <w:rPr>
          <w:rFonts w:ascii="Times New Roman" w:hAnsi="Times New Roman"/>
          <w:sz w:val="28"/>
          <w:szCs w:val="28"/>
        </w:rPr>
      </w:pPr>
      <w:r>
        <w:rPr>
          <w:rFonts w:ascii="Times New Roman" w:eastAsia="Calibri" w:hAnsi="Times New Roman" w:cs="Times New Roman"/>
          <w:sz w:val="28"/>
          <w:szCs w:val="28"/>
        </w:rPr>
        <w:t xml:space="preserve">-через организацию </w:t>
      </w:r>
      <w:r w:rsidR="00692481">
        <w:rPr>
          <w:rFonts w:ascii="Times New Roman" w:hAnsi="Times New Roman"/>
          <w:sz w:val="28"/>
          <w:szCs w:val="28"/>
        </w:rPr>
        <w:t>специальных занятий</w:t>
      </w:r>
      <w:r>
        <w:rPr>
          <w:rFonts w:ascii="Times New Roman" w:eastAsia="Calibri" w:hAnsi="Times New Roman" w:cs="Times New Roman"/>
          <w:sz w:val="28"/>
          <w:szCs w:val="28"/>
        </w:rPr>
        <w:t xml:space="preserve"> совершенствовать развитие </w:t>
      </w:r>
      <w:r w:rsidR="00692481">
        <w:rPr>
          <w:rFonts w:ascii="Times New Roman" w:hAnsi="Times New Roman"/>
          <w:sz w:val="28"/>
          <w:szCs w:val="28"/>
        </w:rPr>
        <w:t xml:space="preserve">личностных, </w:t>
      </w:r>
      <w:r>
        <w:rPr>
          <w:rFonts w:ascii="Times New Roman" w:eastAsia="Calibri" w:hAnsi="Times New Roman" w:cs="Times New Roman"/>
          <w:sz w:val="28"/>
          <w:szCs w:val="28"/>
        </w:rPr>
        <w:t xml:space="preserve">социальных навыков старшеклассников. </w:t>
      </w:r>
    </w:p>
    <w:p w:rsidR="00E33B18" w:rsidRDefault="00E33B18" w:rsidP="001858BC">
      <w:pPr>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Организаторы интенсивной школы (М</w:t>
      </w:r>
      <w:r>
        <w:rPr>
          <w:rFonts w:ascii="Times New Roman" w:hAnsi="Times New Roman"/>
          <w:sz w:val="28"/>
          <w:szCs w:val="28"/>
        </w:rPr>
        <w:t xml:space="preserve">БОУ </w:t>
      </w:r>
      <w:proofErr w:type="gramStart"/>
      <w:r>
        <w:rPr>
          <w:rFonts w:ascii="Times New Roman" w:hAnsi="Times New Roman"/>
          <w:sz w:val="28"/>
          <w:szCs w:val="28"/>
        </w:rPr>
        <w:t>Кордовская</w:t>
      </w:r>
      <w:proofErr w:type="gramEnd"/>
      <w:r>
        <w:rPr>
          <w:rFonts w:ascii="Times New Roman" w:eastAsia="Calibri" w:hAnsi="Times New Roman" w:cs="Times New Roman"/>
          <w:sz w:val="28"/>
          <w:szCs w:val="28"/>
        </w:rPr>
        <w:t xml:space="preserve"> СОШ №1</w:t>
      </w:r>
      <w:r>
        <w:rPr>
          <w:rFonts w:ascii="Times New Roman" w:hAnsi="Times New Roman"/>
          <w:sz w:val="28"/>
          <w:szCs w:val="28"/>
        </w:rPr>
        <w:t>4</w:t>
      </w:r>
      <w:r>
        <w:rPr>
          <w:rFonts w:ascii="Times New Roman" w:eastAsia="Calibri" w:hAnsi="Times New Roman" w:cs="Times New Roman"/>
          <w:sz w:val="28"/>
          <w:szCs w:val="28"/>
        </w:rPr>
        <w:t xml:space="preserve">) всех старшеклассников распределяют </w:t>
      </w:r>
      <w:r w:rsidR="00210BDB">
        <w:rPr>
          <w:rFonts w:ascii="Times New Roman" w:hAnsi="Times New Roman"/>
          <w:sz w:val="28"/>
          <w:szCs w:val="28"/>
        </w:rPr>
        <w:t>на</w:t>
      </w:r>
      <w:r>
        <w:rPr>
          <w:rFonts w:ascii="Times New Roman" w:eastAsia="Calibri" w:hAnsi="Times New Roman" w:cs="Times New Roman"/>
          <w:sz w:val="28"/>
          <w:szCs w:val="28"/>
        </w:rPr>
        <w:t xml:space="preserve"> </w:t>
      </w:r>
      <w:r>
        <w:rPr>
          <w:rFonts w:ascii="Times New Roman" w:hAnsi="Times New Roman"/>
          <w:sz w:val="28"/>
          <w:szCs w:val="28"/>
        </w:rPr>
        <w:t>3</w:t>
      </w:r>
      <w:r>
        <w:rPr>
          <w:rFonts w:ascii="Times New Roman" w:eastAsia="Calibri" w:hAnsi="Times New Roman" w:cs="Times New Roman"/>
          <w:sz w:val="28"/>
          <w:szCs w:val="28"/>
        </w:rPr>
        <w:t xml:space="preserve"> групп</w:t>
      </w:r>
      <w:r w:rsidR="00766B25">
        <w:rPr>
          <w:rFonts w:ascii="Times New Roman" w:hAnsi="Times New Roman"/>
          <w:sz w:val="28"/>
          <w:szCs w:val="28"/>
        </w:rPr>
        <w:t>ы</w:t>
      </w:r>
      <w:r>
        <w:rPr>
          <w:rFonts w:ascii="Times New Roman" w:eastAsia="Calibri" w:hAnsi="Times New Roman" w:cs="Times New Roman"/>
          <w:sz w:val="28"/>
          <w:szCs w:val="28"/>
        </w:rPr>
        <w:t xml:space="preserve"> по 1</w:t>
      </w:r>
      <w:r>
        <w:rPr>
          <w:rFonts w:ascii="Times New Roman" w:hAnsi="Times New Roman"/>
          <w:sz w:val="28"/>
          <w:szCs w:val="28"/>
        </w:rPr>
        <w:t>2-15</w:t>
      </w:r>
      <w:r>
        <w:rPr>
          <w:rFonts w:ascii="Times New Roman" w:eastAsia="Calibri" w:hAnsi="Times New Roman" w:cs="Times New Roman"/>
          <w:sz w:val="28"/>
          <w:szCs w:val="28"/>
        </w:rPr>
        <w:t xml:space="preserve"> человек, перемешивая так, чтобы в каждой группе были школьники разных образовательных организаций, тем самым усиливая ситуацию необходимости адаптироваться каждому ученику в новой социальной группе. Тематические группы – это разные социальные </w:t>
      </w:r>
      <w:r w:rsidR="00E90256">
        <w:rPr>
          <w:rFonts w:ascii="Times New Roman" w:eastAsia="Calibri" w:hAnsi="Times New Roman" w:cs="Times New Roman"/>
          <w:sz w:val="28"/>
          <w:szCs w:val="28"/>
        </w:rPr>
        <w:t>ситуации или пробы</w:t>
      </w:r>
      <w:r>
        <w:rPr>
          <w:rFonts w:ascii="Times New Roman" w:eastAsia="Calibri" w:hAnsi="Times New Roman" w:cs="Times New Roman"/>
          <w:sz w:val="28"/>
          <w:szCs w:val="28"/>
        </w:rPr>
        <w:t xml:space="preserve">. </w:t>
      </w:r>
      <w:r>
        <w:rPr>
          <w:rFonts w:ascii="Times New Roman" w:eastAsia="Times New Roman" w:hAnsi="Times New Roman" w:cs="Times New Roman"/>
          <w:b/>
          <w:bCs/>
          <w:color w:val="000000"/>
          <w:sz w:val="28"/>
          <w:szCs w:val="28"/>
        </w:rPr>
        <w:t xml:space="preserve">Социальная проба </w:t>
      </w:r>
      <w:r>
        <w:rPr>
          <w:rFonts w:ascii="Times New Roman" w:eastAsia="Times New Roman" w:hAnsi="Times New Roman" w:cs="Times New Roman"/>
          <w:color w:val="000000"/>
          <w:sz w:val="28"/>
          <w:szCs w:val="28"/>
        </w:rPr>
        <w:t xml:space="preserve">- социальное взаимодействие, в ходе которого старшеклассники получают  информацию о разных социальных объектах и явлениях, получают опыт своего социального взаимодействия. </w:t>
      </w:r>
      <w:r>
        <w:rPr>
          <w:rFonts w:ascii="Times New Roman" w:eastAsia="Calibri" w:hAnsi="Times New Roman" w:cs="Times New Roman"/>
          <w:sz w:val="28"/>
          <w:szCs w:val="28"/>
        </w:rPr>
        <w:t xml:space="preserve">В группах на основе </w:t>
      </w:r>
      <w:proofErr w:type="spellStart"/>
      <w:r>
        <w:rPr>
          <w:rFonts w:ascii="Times New Roman" w:eastAsia="Calibri" w:hAnsi="Times New Roman" w:cs="Times New Roman"/>
          <w:sz w:val="28"/>
          <w:szCs w:val="28"/>
        </w:rPr>
        <w:t>деятельностных</w:t>
      </w:r>
      <w:proofErr w:type="spellEnd"/>
      <w:r>
        <w:rPr>
          <w:rFonts w:ascii="Times New Roman" w:eastAsia="Calibri" w:hAnsi="Times New Roman" w:cs="Times New Roman"/>
          <w:sz w:val="28"/>
          <w:szCs w:val="28"/>
        </w:rPr>
        <w:t xml:space="preserve"> форм и приемов: тренингов, ролевых игр, групповой и коллективной работы учащиеся  вовлекаются в ситуации, позволяющие решать задачи </w:t>
      </w:r>
      <w:r>
        <w:rPr>
          <w:rFonts w:ascii="Times New Roman" w:hAnsi="Times New Roman" w:cs="Times New Roman"/>
          <w:sz w:val="28"/>
          <w:szCs w:val="28"/>
        </w:rPr>
        <w:t>личностного и жизненного</w:t>
      </w:r>
      <w:r>
        <w:rPr>
          <w:rFonts w:ascii="Times New Roman" w:eastAsia="Calibri" w:hAnsi="Times New Roman" w:cs="Times New Roman"/>
          <w:sz w:val="28"/>
          <w:szCs w:val="28"/>
        </w:rPr>
        <w:t xml:space="preserve"> самоопределения. Результатом </w:t>
      </w:r>
      <w:r w:rsidR="00210BDB">
        <w:rPr>
          <w:rFonts w:ascii="Times New Roman" w:hAnsi="Times New Roman" w:cs="Times New Roman"/>
          <w:sz w:val="28"/>
          <w:szCs w:val="28"/>
        </w:rPr>
        <w:t>деятельности</w:t>
      </w:r>
      <w:r>
        <w:rPr>
          <w:rFonts w:ascii="Times New Roman" w:eastAsia="Calibri" w:hAnsi="Times New Roman" w:cs="Times New Roman"/>
          <w:sz w:val="28"/>
          <w:szCs w:val="28"/>
        </w:rPr>
        <w:t xml:space="preserve"> группы является </w:t>
      </w:r>
      <w:r>
        <w:rPr>
          <w:rFonts w:ascii="Times New Roman" w:hAnsi="Times New Roman" w:cs="Times New Roman"/>
          <w:sz w:val="28"/>
          <w:szCs w:val="28"/>
        </w:rPr>
        <w:t xml:space="preserve">опыт, который старшеклассник приобрел, во время </w:t>
      </w:r>
      <w:r w:rsidR="00210BDB">
        <w:rPr>
          <w:rFonts w:ascii="Times New Roman" w:hAnsi="Times New Roman" w:cs="Times New Roman"/>
          <w:sz w:val="28"/>
          <w:szCs w:val="28"/>
        </w:rPr>
        <w:t xml:space="preserve">своей </w:t>
      </w:r>
      <w:r>
        <w:rPr>
          <w:rFonts w:ascii="Times New Roman" w:hAnsi="Times New Roman" w:cs="Times New Roman"/>
          <w:sz w:val="28"/>
          <w:szCs w:val="28"/>
        </w:rPr>
        <w:t xml:space="preserve">работы на занятиях. </w:t>
      </w:r>
    </w:p>
    <w:p w:rsidR="00DC01AE" w:rsidRDefault="00DC01AE" w:rsidP="00DC01AE">
      <w:pPr>
        <w:pStyle w:val="a5"/>
        <w:ind w:firstLine="708"/>
        <w:jc w:val="both"/>
        <w:rPr>
          <w:rFonts w:ascii="Times New Roman" w:hAnsi="Times New Roman" w:cs="Times New Roman"/>
          <w:sz w:val="28"/>
          <w:szCs w:val="28"/>
        </w:rPr>
      </w:pPr>
      <w:r>
        <w:rPr>
          <w:rFonts w:ascii="Times New Roman" w:hAnsi="Times New Roman" w:cs="Times New Roman"/>
          <w:sz w:val="28"/>
          <w:szCs w:val="28"/>
        </w:rPr>
        <w:t>Заключительный этап «интенсивной школы» предусматривает рефлексию, в ходе которой учащиеся осмыслят свою деятельность и определят новый круг задач для формирования навыков личностного и жизненного самоопределения.</w:t>
      </w:r>
    </w:p>
    <w:p w:rsidR="00F64B59" w:rsidRDefault="00F64B59" w:rsidP="00DC6315">
      <w:pPr>
        <w:pStyle w:val="Textbody"/>
        <w:widowControl/>
        <w:spacing w:after="150"/>
        <w:rPr>
          <w:rFonts w:ascii="Helvetica Neue" w:hAnsi="Helvetica Neue"/>
          <w:b/>
          <w:color w:val="333333"/>
          <w:sz w:val="21"/>
          <w:lang w:val="ru-RU"/>
        </w:rPr>
      </w:pPr>
    </w:p>
    <w:p w:rsidR="000F520E" w:rsidRPr="00C51FC8" w:rsidRDefault="000F520E" w:rsidP="008F5081">
      <w:pPr>
        <w:pStyle w:val="Textbody"/>
        <w:widowControl/>
        <w:numPr>
          <w:ilvl w:val="0"/>
          <w:numId w:val="14"/>
        </w:numPr>
        <w:spacing w:after="150"/>
        <w:rPr>
          <w:rFonts w:ascii="Helvetica Neue" w:hAnsi="Helvetica Neue"/>
          <w:b/>
          <w:color w:val="333333"/>
          <w:sz w:val="32"/>
          <w:szCs w:val="32"/>
          <w:u w:val="single"/>
          <w:lang w:val="ru-RU"/>
        </w:rPr>
      </w:pPr>
      <w:r w:rsidRPr="00C51FC8">
        <w:rPr>
          <w:rFonts w:ascii="Helvetica Neue" w:hAnsi="Helvetica Neue"/>
          <w:b/>
          <w:color w:val="333333"/>
          <w:sz w:val="32"/>
          <w:szCs w:val="32"/>
          <w:u w:val="single"/>
          <w:lang w:val="ru-RU"/>
        </w:rPr>
        <w:t>Психологическое занятие «Жизненные ценности»</w:t>
      </w:r>
    </w:p>
    <w:p w:rsidR="00E90256" w:rsidRPr="008F5081" w:rsidRDefault="00E90256" w:rsidP="00E90256">
      <w:pPr>
        <w:pStyle w:val="Textbody"/>
        <w:widowControl/>
        <w:spacing w:after="150"/>
        <w:rPr>
          <w:rFonts w:ascii="Helvetica Neue" w:hAnsi="Helvetica Neue"/>
          <w:b/>
          <w:color w:val="333333"/>
          <w:sz w:val="32"/>
          <w:szCs w:val="32"/>
          <w:u w:val="single"/>
          <w:lang w:val="ru-RU"/>
        </w:rPr>
      </w:pPr>
      <w:r w:rsidRPr="00E90256">
        <w:rPr>
          <w:rFonts w:ascii="Helvetica Neue" w:hAnsi="Helvetica Neue"/>
          <w:b/>
          <w:noProof/>
          <w:color w:val="333333"/>
          <w:sz w:val="32"/>
          <w:szCs w:val="32"/>
          <w:u w:val="single"/>
          <w:lang w:val="ru-RU" w:eastAsia="ru-RU" w:bidi="ar-SA"/>
        </w:rPr>
        <w:lastRenderedPageBreak/>
        <w:drawing>
          <wp:inline distT="0" distB="0" distL="0" distR="0">
            <wp:extent cx="6115050" cy="3629025"/>
            <wp:effectExtent l="19050" t="0" r="0" b="0"/>
            <wp:docPr id="23" name="Рисунок 8" descr="I:\личностно жизненное\ролевые игры\рефлексия сессии\фото\IMG_20171110_11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личностно жизненное\ролевые игры\рефлексия сессии\фото\IMG_20171110_110612.jpg"/>
                    <pic:cNvPicPr>
                      <a:picLocks noChangeAspect="1" noChangeArrowheads="1"/>
                    </pic:cNvPicPr>
                  </pic:nvPicPr>
                  <pic:blipFill>
                    <a:blip r:embed="rId7" cstate="print"/>
                    <a:srcRect/>
                    <a:stretch>
                      <a:fillRect/>
                    </a:stretch>
                  </pic:blipFill>
                  <pic:spPr bwMode="auto">
                    <a:xfrm>
                      <a:off x="0" y="0"/>
                      <a:ext cx="6115050" cy="3629025"/>
                    </a:xfrm>
                    <a:prstGeom prst="rect">
                      <a:avLst/>
                    </a:prstGeom>
                    <a:noFill/>
                    <a:ln w="9525">
                      <a:noFill/>
                      <a:miter lim="800000"/>
                      <a:headEnd/>
                      <a:tailEnd/>
                    </a:ln>
                  </pic:spPr>
                </pic:pic>
              </a:graphicData>
            </a:graphic>
          </wp:inline>
        </w:drawing>
      </w:r>
    </w:p>
    <w:p w:rsidR="000F520E" w:rsidRPr="0018114B" w:rsidRDefault="000F520E" w:rsidP="000F520E">
      <w:pPr>
        <w:pStyle w:val="Textbody"/>
        <w:widowControl/>
        <w:spacing w:after="150"/>
        <w:rPr>
          <w:sz w:val="28"/>
          <w:szCs w:val="28"/>
          <w:lang w:val="ru-RU"/>
        </w:rPr>
      </w:pPr>
      <w:r w:rsidRPr="0018114B">
        <w:rPr>
          <w:rFonts w:ascii="Helvetica Neue" w:hAnsi="Helvetica Neue"/>
          <w:b/>
          <w:color w:val="333333"/>
          <w:sz w:val="28"/>
          <w:szCs w:val="28"/>
          <w:lang w:val="ru-RU"/>
        </w:rPr>
        <w:t>Цель:</w:t>
      </w:r>
      <w:r w:rsidRPr="0018114B">
        <w:rPr>
          <w:rFonts w:ascii="Helvetica Neue" w:hAnsi="Helvetica Neue"/>
          <w:b/>
          <w:color w:val="333333"/>
          <w:sz w:val="28"/>
          <w:szCs w:val="28"/>
        </w:rPr>
        <w:t> </w:t>
      </w:r>
      <w:r w:rsidRPr="0018114B">
        <w:rPr>
          <w:rFonts w:ascii="Helvetica Neue" w:hAnsi="Helvetica Neue"/>
          <w:color w:val="333333"/>
          <w:sz w:val="28"/>
          <w:szCs w:val="28"/>
          <w:lang w:val="ru-RU"/>
        </w:rPr>
        <w:t xml:space="preserve"> формирования системы духовно- нравственных ориентиров.</w:t>
      </w:r>
    </w:p>
    <w:p w:rsidR="000F520E" w:rsidRPr="0018114B" w:rsidRDefault="000F520E" w:rsidP="000F520E">
      <w:pPr>
        <w:pStyle w:val="Textbody"/>
        <w:widowControl/>
        <w:spacing w:after="150"/>
        <w:rPr>
          <w:rFonts w:ascii="Helvetica Neue" w:hAnsi="Helvetica Neue"/>
          <w:b/>
          <w:color w:val="333333"/>
          <w:sz w:val="28"/>
          <w:szCs w:val="28"/>
        </w:rPr>
      </w:pPr>
      <w:proofErr w:type="spellStart"/>
      <w:r w:rsidRPr="0018114B">
        <w:rPr>
          <w:rFonts w:ascii="Helvetica Neue" w:hAnsi="Helvetica Neue"/>
          <w:b/>
          <w:color w:val="333333"/>
          <w:sz w:val="28"/>
          <w:szCs w:val="28"/>
        </w:rPr>
        <w:t>Задачи</w:t>
      </w:r>
      <w:proofErr w:type="spellEnd"/>
      <w:r w:rsidRPr="0018114B">
        <w:rPr>
          <w:rFonts w:ascii="Helvetica Neue" w:hAnsi="Helvetica Neue"/>
          <w:b/>
          <w:color w:val="333333"/>
          <w:sz w:val="28"/>
          <w:szCs w:val="28"/>
        </w:rPr>
        <w:t>:</w:t>
      </w:r>
    </w:p>
    <w:p w:rsidR="000F520E" w:rsidRPr="0018114B" w:rsidRDefault="000F520E" w:rsidP="000F520E">
      <w:pPr>
        <w:pStyle w:val="Textbody"/>
        <w:widowControl/>
        <w:numPr>
          <w:ilvl w:val="0"/>
          <w:numId w:val="11"/>
        </w:numPr>
        <w:spacing w:after="150"/>
        <w:ind w:left="0"/>
        <w:rPr>
          <w:rFonts w:ascii="Helvetica Neue" w:hAnsi="Helvetica Neue"/>
          <w:color w:val="333333"/>
          <w:sz w:val="28"/>
          <w:szCs w:val="28"/>
          <w:lang w:val="ru-RU"/>
        </w:rPr>
      </w:pPr>
      <w:r w:rsidRPr="0018114B">
        <w:rPr>
          <w:rFonts w:ascii="Helvetica Neue" w:hAnsi="Helvetica Neue"/>
          <w:color w:val="333333"/>
          <w:sz w:val="28"/>
          <w:szCs w:val="28"/>
          <w:lang w:val="ru-RU"/>
        </w:rPr>
        <w:t>формирование представлений об общечеловеческих ценностях;</w:t>
      </w:r>
    </w:p>
    <w:p w:rsidR="000F520E" w:rsidRPr="0018114B" w:rsidRDefault="000F520E" w:rsidP="000F520E">
      <w:pPr>
        <w:pStyle w:val="Textbody"/>
        <w:widowControl/>
        <w:numPr>
          <w:ilvl w:val="0"/>
          <w:numId w:val="11"/>
        </w:numPr>
        <w:spacing w:after="150"/>
        <w:ind w:left="0"/>
        <w:rPr>
          <w:rFonts w:ascii="Helvetica Neue" w:hAnsi="Helvetica Neue"/>
          <w:color w:val="333333"/>
          <w:sz w:val="28"/>
          <w:szCs w:val="28"/>
          <w:lang w:val="ru-RU"/>
        </w:rPr>
      </w:pPr>
      <w:r w:rsidRPr="0018114B">
        <w:rPr>
          <w:rFonts w:ascii="Helvetica Neue" w:hAnsi="Helvetica Neue"/>
          <w:color w:val="333333"/>
          <w:sz w:val="28"/>
          <w:szCs w:val="28"/>
          <w:lang w:val="ru-RU"/>
        </w:rPr>
        <w:t>создание условий для обращения к собственной ценностно-смысловой сфере;</w:t>
      </w:r>
    </w:p>
    <w:p w:rsidR="000F520E" w:rsidRPr="00E90256" w:rsidRDefault="000F520E" w:rsidP="000F520E">
      <w:pPr>
        <w:pStyle w:val="Textbody"/>
        <w:widowControl/>
        <w:numPr>
          <w:ilvl w:val="0"/>
          <w:numId w:val="11"/>
        </w:numPr>
        <w:spacing w:after="150"/>
        <w:ind w:left="0"/>
        <w:rPr>
          <w:rFonts w:ascii="Helvetica Neue" w:hAnsi="Helvetica Neue"/>
          <w:color w:val="333333"/>
          <w:sz w:val="28"/>
          <w:szCs w:val="28"/>
          <w:lang w:val="ru-RU"/>
        </w:rPr>
      </w:pPr>
      <w:r w:rsidRPr="0018114B">
        <w:rPr>
          <w:rFonts w:ascii="Helvetica Neue" w:hAnsi="Helvetica Neue"/>
          <w:color w:val="333333"/>
          <w:sz w:val="28"/>
          <w:szCs w:val="28"/>
          <w:lang w:val="ru-RU"/>
        </w:rPr>
        <w:t xml:space="preserve">формирование приоритета духовных ценностей над </w:t>
      </w:r>
      <w:proofErr w:type="gramStart"/>
      <w:r w:rsidRPr="0018114B">
        <w:rPr>
          <w:rFonts w:ascii="Helvetica Neue" w:hAnsi="Helvetica Neue"/>
          <w:color w:val="333333"/>
          <w:sz w:val="28"/>
          <w:szCs w:val="28"/>
          <w:lang w:val="ru-RU"/>
        </w:rPr>
        <w:t>материальными</w:t>
      </w:r>
      <w:proofErr w:type="gramEnd"/>
      <w:r w:rsidRPr="0018114B">
        <w:rPr>
          <w:rFonts w:ascii="Helvetica Neue" w:hAnsi="Helvetica Neue"/>
          <w:color w:val="333333"/>
          <w:sz w:val="28"/>
          <w:szCs w:val="28"/>
          <w:lang w:val="ru-RU"/>
        </w:rPr>
        <w:t>.</w:t>
      </w:r>
    </w:p>
    <w:p w:rsidR="000F520E" w:rsidRPr="0018114B" w:rsidRDefault="000F520E" w:rsidP="000F520E">
      <w:pPr>
        <w:pStyle w:val="Textbody"/>
        <w:widowControl/>
        <w:spacing w:after="150"/>
        <w:jc w:val="center"/>
        <w:rPr>
          <w:rFonts w:ascii="Helvetica Neue" w:hAnsi="Helvetica Neue"/>
          <w:b/>
          <w:color w:val="333333"/>
          <w:sz w:val="28"/>
          <w:szCs w:val="28"/>
          <w:lang w:val="ru-RU"/>
        </w:rPr>
      </w:pPr>
      <w:r w:rsidRPr="0018114B">
        <w:rPr>
          <w:rFonts w:ascii="Helvetica Neue" w:hAnsi="Helvetica Neue"/>
          <w:b/>
          <w:color w:val="333333"/>
          <w:sz w:val="28"/>
          <w:szCs w:val="28"/>
          <w:lang w:val="ru-RU"/>
        </w:rPr>
        <w:t>Ход занятия</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t>Сейчас мы проведем игру, которая носит в первую очередь содержательный характер, она поможет нам с вами раскрыть тему нашего занятия.</w:t>
      </w:r>
    </w:p>
    <w:p w:rsidR="000F520E" w:rsidRPr="0018114B" w:rsidRDefault="000F520E" w:rsidP="000F520E">
      <w:pPr>
        <w:pStyle w:val="Textbody"/>
        <w:widowControl/>
        <w:spacing w:after="150"/>
        <w:rPr>
          <w:rFonts w:ascii="Helvetica Neue" w:hAnsi="Helvetica Neue"/>
          <w:color w:val="333333"/>
          <w:sz w:val="28"/>
          <w:szCs w:val="28"/>
          <w:lang w:val="ru-RU"/>
        </w:rPr>
      </w:pPr>
      <w:r w:rsidRPr="0018114B">
        <w:rPr>
          <w:rFonts w:ascii="Helvetica Neue" w:hAnsi="Helvetica Neue"/>
          <w:b/>
          <w:color w:val="333333"/>
          <w:sz w:val="28"/>
          <w:szCs w:val="28"/>
          <w:lang w:val="ru-RU"/>
        </w:rPr>
        <w:t>Упражнение «Поменяйтесь местами те, кто ценит…»-</w:t>
      </w:r>
      <w:r w:rsidRPr="0018114B">
        <w:rPr>
          <w:rFonts w:ascii="Helvetica Neue" w:hAnsi="Helvetica Neue"/>
          <w:b/>
          <w:color w:val="333333"/>
          <w:sz w:val="28"/>
          <w:szCs w:val="28"/>
        </w:rPr>
        <w:t> </w:t>
      </w:r>
      <w:r w:rsidRPr="0018114B">
        <w:rPr>
          <w:rFonts w:ascii="Helvetica Neue" w:hAnsi="Helvetica Neue"/>
          <w:color w:val="333333"/>
          <w:sz w:val="28"/>
          <w:szCs w:val="28"/>
          <w:lang w:val="ru-RU"/>
        </w:rPr>
        <w:t>4-5 мин</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Цель:</w:t>
      </w:r>
      <w:r w:rsidRPr="0018114B">
        <w:rPr>
          <w:rFonts w:ascii="Helvetica Neue" w:hAnsi="Helvetica Neue"/>
          <w:color w:val="333333"/>
          <w:sz w:val="28"/>
          <w:szCs w:val="28"/>
        </w:rPr>
        <w:t> </w:t>
      </w:r>
      <w:r w:rsidRPr="0018114B">
        <w:rPr>
          <w:rFonts w:ascii="Helvetica Neue" w:hAnsi="Helvetica Neue"/>
          <w:color w:val="333333"/>
          <w:sz w:val="28"/>
          <w:szCs w:val="28"/>
          <w:lang w:val="ru-RU"/>
        </w:rPr>
        <w:t>введение в тему, создание рабочей атмосферы.</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Описание:</w:t>
      </w:r>
      <w:r w:rsidRPr="0018114B">
        <w:rPr>
          <w:rFonts w:ascii="Helvetica Neue" w:hAnsi="Helvetica Neue"/>
          <w:color w:val="333333"/>
          <w:sz w:val="28"/>
          <w:szCs w:val="28"/>
        </w:rPr>
        <w:t> </w:t>
      </w:r>
      <w:r w:rsidRPr="0018114B">
        <w:rPr>
          <w:rFonts w:ascii="Helvetica Neue" w:hAnsi="Helvetica Neue"/>
          <w:color w:val="333333"/>
          <w:sz w:val="28"/>
          <w:szCs w:val="28"/>
          <w:lang w:val="ru-RU"/>
        </w:rPr>
        <w:t xml:space="preserve">убирается стул ведущего за пределы круга. </w:t>
      </w:r>
      <w:proofErr w:type="gramStart"/>
      <w:r w:rsidRPr="0018114B">
        <w:rPr>
          <w:rFonts w:ascii="Helvetica Neue" w:hAnsi="Helvetica Neue"/>
          <w:color w:val="333333"/>
          <w:sz w:val="28"/>
          <w:szCs w:val="28"/>
          <w:lang w:val="ru-RU"/>
        </w:rPr>
        <w:t>Ведущий</w:t>
      </w:r>
      <w:proofErr w:type="gramEnd"/>
      <w:r w:rsidRPr="0018114B">
        <w:rPr>
          <w:rFonts w:ascii="Helvetica Neue" w:hAnsi="Helvetica Neue"/>
          <w:color w:val="333333"/>
          <w:sz w:val="28"/>
          <w:szCs w:val="28"/>
          <w:lang w:val="ru-RU"/>
        </w:rPr>
        <w:t xml:space="preserve"> стоя в центре круга произносит фразу: «Поменяйтесь местами те, кто ценит…(дружбу, деньги свободу, власть). Те, кто считает, что это высказывание относится к ним, должны встать со своего места и перебежать на другое, освободившееся место. Задача водящего занять любое свободное место. </w:t>
      </w:r>
      <w:proofErr w:type="gramStart"/>
      <w:r w:rsidRPr="0018114B">
        <w:rPr>
          <w:rFonts w:ascii="Helvetica Neue" w:hAnsi="Helvetica Neue"/>
          <w:color w:val="333333"/>
          <w:sz w:val="28"/>
          <w:szCs w:val="28"/>
          <w:lang w:val="ru-RU"/>
        </w:rPr>
        <w:t>Оставшийся</w:t>
      </w:r>
      <w:proofErr w:type="gramEnd"/>
      <w:r w:rsidRPr="0018114B">
        <w:rPr>
          <w:rFonts w:ascii="Helvetica Neue" w:hAnsi="Helvetica Neue"/>
          <w:color w:val="333333"/>
          <w:sz w:val="28"/>
          <w:szCs w:val="28"/>
          <w:lang w:val="ru-RU"/>
        </w:rPr>
        <w:t xml:space="preserve"> без стула становится новым водящим.</w:t>
      </w:r>
    </w:p>
    <w:p w:rsidR="000F520E" w:rsidRPr="0018114B" w:rsidRDefault="000F520E" w:rsidP="000F520E">
      <w:pPr>
        <w:pStyle w:val="Textbody"/>
        <w:widowControl/>
        <w:spacing w:after="150"/>
        <w:rPr>
          <w:rFonts w:ascii="Helvetica Neue" w:hAnsi="Helvetica Neue"/>
          <w:color w:val="333333"/>
          <w:sz w:val="28"/>
          <w:szCs w:val="28"/>
          <w:lang w:val="ru-RU"/>
        </w:rPr>
      </w:pPr>
      <w:r w:rsidRPr="0018114B">
        <w:rPr>
          <w:rFonts w:ascii="Helvetica Neue" w:hAnsi="Helvetica Neue"/>
          <w:b/>
          <w:color w:val="333333"/>
          <w:sz w:val="28"/>
          <w:szCs w:val="28"/>
          <w:lang w:val="ru-RU"/>
        </w:rPr>
        <w:t>Обсуждение:</w:t>
      </w:r>
      <w:r w:rsidRPr="0018114B">
        <w:rPr>
          <w:rFonts w:ascii="Helvetica Neue" w:hAnsi="Helvetica Neue"/>
          <w:color w:val="333333"/>
          <w:sz w:val="28"/>
          <w:szCs w:val="28"/>
        </w:rPr>
        <w:t> </w:t>
      </w:r>
      <w:r w:rsidRPr="0018114B">
        <w:rPr>
          <w:rFonts w:ascii="Helvetica Neue" w:hAnsi="Helvetica Neue"/>
          <w:color w:val="333333"/>
          <w:sz w:val="28"/>
          <w:szCs w:val="28"/>
          <w:lang w:val="ru-RU"/>
        </w:rPr>
        <w:t>- что понравилось в упражнении?</w:t>
      </w:r>
    </w:p>
    <w:p w:rsidR="000F520E" w:rsidRPr="0018114B" w:rsidRDefault="000F520E" w:rsidP="000F520E">
      <w:pPr>
        <w:pStyle w:val="Textbody"/>
        <w:widowControl/>
        <w:spacing w:after="150"/>
        <w:rPr>
          <w:rFonts w:ascii="Helvetica Neue" w:hAnsi="Helvetica Neue"/>
          <w:color w:val="333333"/>
          <w:sz w:val="28"/>
          <w:szCs w:val="28"/>
          <w:lang w:val="ru-RU"/>
        </w:rPr>
      </w:pPr>
      <w:r w:rsidRPr="0018114B">
        <w:rPr>
          <w:rFonts w:ascii="Helvetica Neue" w:hAnsi="Helvetica Neue"/>
          <w:color w:val="333333"/>
          <w:sz w:val="28"/>
          <w:szCs w:val="28"/>
          <w:lang w:val="ru-RU"/>
        </w:rPr>
        <w:t>- что показало, открыло это упражнение?</w:t>
      </w:r>
    </w:p>
    <w:p w:rsidR="000F520E" w:rsidRPr="0018114B" w:rsidRDefault="000F520E" w:rsidP="000F520E">
      <w:pPr>
        <w:pStyle w:val="Textbody"/>
        <w:widowControl/>
        <w:spacing w:after="150"/>
        <w:jc w:val="both"/>
        <w:rPr>
          <w:rFonts w:cs="Times New Roman"/>
          <w:b/>
          <w:color w:val="333333"/>
          <w:sz w:val="28"/>
          <w:szCs w:val="28"/>
          <w:lang w:val="ru-RU"/>
        </w:rPr>
      </w:pPr>
      <w:r w:rsidRPr="0018114B">
        <w:rPr>
          <w:rFonts w:cs="Times New Roman"/>
          <w:b/>
          <w:color w:val="333333"/>
          <w:sz w:val="28"/>
          <w:szCs w:val="28"/>
          <w:lang w:val="ru-RU"/>
        </w:rPr>
        <w:t>- вы можете предположить тему нашего занятия? (Ценности)</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lastRenderedPageBreak/>
        <w:t>Мне бы очень хотелось, прежде чем приступить к следующему упражнению, а также раскрытию темы занятия, прочитать вам одно стихотворение, которое, на мой взгляд, тоже очень подходит к теме нашего занятия:</w:t>
      </w:r>
    </w:p>
    <w:p w:rsidR="000F520E" w:rsidRPr="0018114B" w:rsidRDefault="000F520E" w:rsidP="000F520E">
      <w:pPr>
        <w:pStyle w:val="Textbody"/>
        <w:widowControl/>
        <w:spacing w:after="150"/>
        <w:jc w:val="center"/>
        <w:rPr>
          <w:rFonts w:ascii="Helvetica Neue" w:hAnsi="Helvetica Neue"/>
          <w:color w:val="333333"/>
          <w:sz w:val="28"/>
          <w:szCs w:val="28"/>
          <w:lang w:val="ru-RU"/>
        </w:rPr>
      </w:pPr>
      <w:r w:rsidRPr="0018114B">
        <w:rPr>
          <w:rFonts w:ascii="Helvetica Neue" w:hAnsi="Helvetica Neue"/>
          <w:color w:val="333333"/>
          <w:sz w:val="28"/>
          <w:szCs w:val="28"/>
          <w:lang w:val="ru-RU"/>
        </w:rPr>
        <w:t>Откинув время повседневности,</w:t>
      </w:r>
    </w:p>
    <w:p w:rsidR="000F520E" w:rsidRPr="0018114B" w:rsidRDefault="000F520E" w:rsidP="000F520E">
      <w:pPr>
        <w:pStyle w:val="Textbody"/>
        <w:widowControl/>
        <w:spacing w:after="150"/>
        <w:jc w:val="center"/>
        <w:rPr>
          <w:rFonts w:ascii="Helvetica Neue" w:hAnsi="Helvetica Neue"/>
          <w:color w:val="333333"/>
          <w:sz w:val="28"/>
          <w:szCs w:val="28"/>
          <w:lang w:val="ru-RU"/>
        </w:rPr>
      </w:pPr>
      <w:r w:rsidRPr="0018114B">
        <w:rPr>
          <w:rFonts w:ascii="Helvetica Neue" w:hAnsi="Helvetica Neue"/>
          <w:color w:val="333333"/>
          <w:sz w:val="28"/>
          <w:szCs w:val="28"/>
          <w:lang w:val="ru-RU"/>
        </w:rPr>
        <w:t>В ночной целительной глуши</w:t>
      </w:r>
    </w:p>
    <w:p w:rsidR="000F520E" w:rsidRPr="0018114B" w:rsidRDefault="000F520E" w:rsidP="000F520E">
      <w:pPr>
        <w:pStyle w:val="Textbody"/>
        <w:widowControl/>
        <w:spacing w:after="150"/>
        <w:jc w:val="center"/>
        <w:rPr>
          <w:rFonts w:ascii="Helvetica Neue" w:hAnsi="Helvetica Neue"/>
          <w:color w:val="333333"/>
          <w:sz w:val="28"/>
          <w:szCs w:val="28"/>
          <w:lang w:val="ru-RU"/>
        </w:rPr>
      </w:pPr>
      <w:r w:rsidRPr="0018114B">
        <w:rPr>
          <w:rFonts w:ascii="Helvetica Neue" w:hAnsi="Helvetica Neue"/>
          <w:color w:val="333333"/>
          <w:sz w:val="28"/>
          <w:szCs w:val="28"/>
          <w:lang w:val="ru-RU"/>
        </w:rPr>
        <w:t>Перебираю драгоценности,</w:t>
      </w:r>
    </w:p>
    <w:p w:rsidR="000F520E" w:rsidRPr="0018114B" w:rsidRDefault="000F520E" w:rsidP="000F520E">
      <w:pPr>
        <w:pStyle w:val="Textbody"/>
        <w:widowControl/>
        <w:spacing w:after="150"/>
        <w:jc w:val="center"/>
        <w:rPr>
          <w:rFonts w:ascii="Helvetica Neue" w:hAnsi="Helvetica Neue"/>
          <w:color w:val="333333"/>
          <w:sz w:val="28"/>
          <w:szCs w:val="28"/>
          <w:lang w:val="ru-RU"/>
        </w:rPr>
      </w:pPr>
      <w:r w:rsidRPr="0018114B">
        <w:rPr>
          <w:rFonts w:ascii="Helvetica Neue" w:hAnsi="Helvetica Neue"/>
          <w:color w:val="333333"/>
          <w:sz w:val="28"/>
          <w:szCs w:val="28"/>
          <w:lang w:val="ru-RU"/>
        </w:rPr>
        <w:t>Хранимые на дне души.</w:t>
      </w:r>
    </w:p>
    <w:p w:rsidR="000F520E" w:rsidRPr="0018114B" w:rsidRDefault="000F520E" w:rsidP="000F520E">
      <w:pPr>
        <w:pStyle w:val="Textbody"/>
        <w:widowControl/>
        <w:spacing w:after="150"/>
        <w:jc w:val="center"/>
        <w:rPr>
          <w:rFonts w:ascii="Helvetica Neue" w:hAnsi="Helvetica Neue"/>
          <w:color w:val="333333"/>
          <w:sz w:val="28"/>
          <w:szCs w:val="28"/>
          <w:lang w:val="ru-RU"/>
        </w:rPr>
      </w:pPr>
      <w:r w:rsidRPr="0018114B">
        <w:rPr>
          <w:rFonts w:ascii="Helvetica Neue" w:hAnsi="Helvetica Neue"/>
          <w:color w:val="333333"/>
          <w:sz w:val="28"/>
          <w:szCs w:val="28"/>
          <w:lang w:val="ru-RU"/>
        </w:rPr>
        <w:t>Их у меня не так уж много,</w:t>
      </w:r>
    </w:p>
    <w:p w:rsidR="000F520E" w:rsidRPr="0018114B" w:rsidRDefault="000F520E" w:rsidP="000F520E">
      <w:pPr>
        <w:pStyle w:val="Textbody"/>
        <w:widowControl/>
        <w:spacing w:after="150"/>
        <w:jc w:val="center"/>
        <w:rPr>
          <w:rFonts w:ascii="Helvetica Neue" w:hAnsi="Helvetica Neue"/>
          <w:color w:val="333333"/>
          <w:sz w:val="28"/>
          <w:szCs w:val="28"/>
          <w:lang w:val="ru-RU"/>
        </w:rPr>
      </w:pPr>
      <w:r w:rsidRPr="0018114B">
        <w:rPr>
          <w:rFonts w:ascii="Helvetica Neue" w:hAnsi="Helvetica Neue"/>
          <w:color w:val="333333"/>
          <w:sz w:val="28"/>
          <w:szCs w:val="28"/>
          <w:lang w:val="ru-RU"/>
        </w:rPr>
        <w:t>Но больше и не надо мне.</w:t>
      </w:r>
    </w:p>
    <w:p w:rsidR="000F520E" w:rsidRPr="0018114B" w:rsidRDefault="000F520E" w:rsidP="000F520E">
      <w:pPr>
        <w:pStyle w:val="Textbody"/>
        <w:widowControl/>
        <w:spacing w:after="150"/>
        <w:jc w:val="center"/>
        <w:rPr>
          <w:rFonts w:ascii="Helvetica Neue" w:hAnsi="Helvetica Neue"/>
          <w:color w:val="333333"/>
          <w:sz w:val="28"/>
          <w:szCs w:val="28"/>
          <w:lang w:val="ru-RU"/>
        </w:rPr>
      </w:pPr>
      <w:r w:rsidRPr="0018114B">
        <w:rPr>
          <w:rFonts w:ascii="Helvetica Neue" w:hAnsi="Helvetica Neue"/>
          <w:color w:val="333333"/>
          <w:sz w:val="28"/>
          <w:szCs w:val="28"/>
          <w:lang w:val="ru-RU"/>
        </w:rPr>
        <w:t>При подведении итогов</w:t>
      </w:r>
    </w:p>
    <w:p w:rsidR="000F520E" w:rsidRPr="0018114B" w:rsidRDefault="000F520E" w:rsidP="000F520E">
      <w:pPr>
        <w:pStyle w:val="Textbody"/>
        <w:widowControl/>
        <w:spacing w:after="150"/>
        <w:jc w:val="center"/>
        <w:rPr>
          <w:rFonts w:ascii="Helvetica Neue" w:hAnsi="Helvetica Neue"/>
          <w:color w:val="333333"/>
          <w:sz w:val="28"/>
          <w:szCs w:val="28"/>
          <w:lang w:val="ru-RU"/>
        </w:rPr>
      </w:pPr>
      <w:r w:rsidRPr="0018114B">
        <w:rPr>
          <w:rFonts w:ascii="Helvetica Neue" w:hAnsi="Helvetica Neue"/>
          <w:color w:val="333333"/>
          <w:sz w:val="28"/>
          <w:szCs w:val="28"/>
          <w:lang w:val="ru-RU"/>
        </w:rPr>
        <w:t>Они не падают в цене!</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t>- Ребята, а что же такое ценности? Как вы понимаете это слово?</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Ценности</w:t>
      </w:r>
      <w:r w:rsidRPr="0018114B">
        <w:rPr>
          <w:rFonts w:ascii="Helvetica Neue" w:hAnsi="Helvetica Neue"/>
          <w:color w:val="333333"/>
          <w:sz w:val="28"/>
          <w:szCs w:val="28"/>
        </w:rPr>
        <w:t> </w:t>
      </w:r>
      <w:r w:rsidRPr="0018114B">
        <w:rPr>
          <w:rFonts w:ascii="Helvetica Neue" w:hAnsi="Helvetica Neue"/>
          <w:color w:val="333333"/>
          <w:sz w:val="28"/>
          <w:szCs w:val="28"/>
          <w:lang w:val="ru-RU"/>
        </w:rPr>
        <w:t xml:space="preserve">– это представления человека о </w:t>
      </w:r>
      <w:proofErr w:type="gramStart"/>
      <w:r w:rsidRPr="0018114B">
        <w:rPr>
          <w:rFonts w:ascii="Helvetica Neue" w:hAnsi="Helvetica Neue"/>
          <w:color w:val="333333"/>
          <w:sz w:val="28"/>
          <w:szCs w:val="28"/>
          <w:lang w:val="ru-RU"/>
        </w:rPr>
        <w:t>самом</w:t>
      </w:r>
      <w:proofErr w:type="gramEnd"/>
      <w:r w:rsidRPr="0018114B">
        <w:rPr>
          <w:rFonts w:ascii="Helvetica Neue" w:hAnsi="Helvetica Neue"/>
          <w:color w:val="333333"/>
          <w:sz w:val="28"/>
          <w:szCs w:val="28"/>
          <w:lang w:val="ru-RU"/>
        </w:rPr>
        <w:t xml:space="preserve"> важном в жизни; это то, что задает вектор его существованию.</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t>- Какие ценности вы знаете? Как их можно классифицировать?</w:t>
      </w:r>
    </w:p>
    <w:p w:rsidR="000F520E" w:rsidRPr="0018114B" w:rsidRDefault="000F520E" w:rsidP="000F520E">
      <w:pPr>
        <w:pStyle w:val="Textbody"/>
        <w:widowControl/>
        <w:spacing w:after="150"/>
        <w:jc w:val="center"/>
        <w:rPr>
          <w:rFonts w:ascii="Helvetica Neue" w:hAnsi="Helvetica Neue"/>
          <w:b/>
          <w:color w:val="333333"/>
          <w:sz w:val="28"/>
          <w:szCs w:val="28"/>
          <w:lang w:val="ru-RU"/>
        </w:rPr>
      </w:pPr>
      <w:r w:rsidRPr="0018114B">
        <w:rPr>
          <w:rFonts w:ascii="Helvetica Neue" w:hAnsi="Helvetica Neue"/>
          <w:b/>
          <w:color w:val="333333"/>
          <w:sz w:val="28"/>
          <w:szCs w:val="28"/>
          <w:lang w:val="ru-RU"/>
        </w:rPr>
        <w:t>Виды ценностей:</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Профессиональные ценности</w:t>
      </w:r>
      <w:r w:rsidRPr="0018114B">
        <w:rPr>
          <w:rFonts w:ascii="Helvetica Neue" w:hAnsi="Helvetica Neue"/>
          <w:color w:val="333333"/>
          <w:sz w:val="28"/>
          <w:szCs w:val="28"/>
        </w:rPr>
        <w:t> </w:t>
      </w:r>
      <w:r w:rsidRPr="0018114B">
        <w:rPr>
          <w:rFonts w:ascii="Helvetica Neue" w:hAnsi="Helvetica Neue"/>
          <w:color w:val="333333"/>
          <w:sz w:val="28"/>
          <w:szCs w:val="28"/>
          <w:lang w:val="ru-RU"/>
        </w:rPr>
        <w:t>– связаны с работой. Это деньги, богатство, комфорт, профессиональный рост, помощь другим людям и т.д.</w:t>
      </w:r>
    </w:p>
    <w:p w:rsidR="000F520E" w:rsidRPr="0018114B" w:rsidRDefault="000F520E" w:rsidP="000F520E">
      <w:pPr>
        <w:pStyle w:val="Textbody"/>
        <w:widowControl/>
        <w:spacing w:after="150"/>
        <w:jc w:val="both"/>
        <w:rPr>
          <w:rFonts w:ascii="Helvetica Neue" w:hAnsi="Helvetica Neue"/>
          <w:color w:val="333333"/>
          <w:sz w:val="28"/>
          <w:szCs w:val="28"/>
          <w:lang w:val="ru-RU"/>
        </w:rPr>
      </w:pPr>
      <w:proofErr w:type="gramStart"/>
      <w:r w:rsidRPr="0018114B">
        <w:rPr>
          <w:rFonts w:ascii="Helvetica Neue" w:hAnsi="Helvetica Neue"/>
          <w:b/>
          <w:color w:val="333333"/>
          <w:sz w:val="28"/>
          <w:szCs w:val="28"/>
          <w:lang w:val="ru-RU"/>
        </w:rPr>
        <w:t>Интеллектуальные</w:t>
      </w:r>
      <w:r w:rsidRPr="0018114B">
        <w:rPr>
          <w:rFonts w:ascii="Helvetica Neue" w:hAnsi="Helvetica Neue"/>
          <w:color w:val="333333"/>
          <w:sz w:val="28"/>
          <w:szCs w:val="28"/>
        </w:rPr>
        <w:t> </w:t>
      </w:r>
      <w:r w:rsidRPr="0018114B">
        <w:rPr>
          <w:rFonts w:ascii="Helvetica Neue" w:hAnsi="Helvetica Neue"/>
          <w:color w:val="333333"/>
          <w:sz w:val="28"/>
          <w:szCs w:val="28"/>
          <w:lang w:val="ru-RU"/>
        </w:rPr>
        <w:t>– это знания, образование, эрудированность, любознательность, творческое мышление и т.п.</w:t>
      </w:r>
      <w:proofErr w:type="gramEnd"/>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Физические</w:t>
      </w:r>
      <w:r w:rsidRPr="0018114B">
        <w:rPr>
          <w:rFonts w:ascii="Helvetica Neue" w:hAnsi="Helvetica Neue"/>
          <w:color w:val="333333"/>
          <w:sz w:val="28"/>
          <w:szCs w:val="28"/>
        </w:rPr>
        <w:t> </w:t>
      </w:r>
      <w:r w:rsidRPr="0018114B">
        <w:rPr>
          <w:rFonts w:ascii="Helvetica Neue" w:hAnsi="Helvetica Neue"/>
          <w:color w:val="333333"/>
          <w:sz w:val="28"/>
          <w:szCs w:val="28"/>
          <w:lang w:val="ru-RU"/>
        </w:rPr>
        <w:t>– спорт, красота и гигиена тела, здоровье.</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Духовные</w:t>
      </w:r>
      <w:r w:rsidRPr="0018114B">
        <w:rPr>
          <w:rFonts w:ascii="Helvetica Neue" w:hAnsi="Helvetica Neue"/>
          <w:color w:val="333333"/>
          <w:sz w:val="28"/>
          <w:szCs w:val="28"/>
        </w:rPr>
        <w:t> </w:t>
      </w:r>
      <w:r w:rsidRPr="0018114B">
        <w:rPr>
          <w:rFonts w:ascii="Helvetica Neue" w:hAnsi="Helvetica Neue"/>
          <w:color w:val="333333"/>
          <w:sz w:val="28"/>
          <w:szCs w:val="28"/>
          <w:lang w:val="ru-RU"/>
        </w:rPr>
        <w:t>- вера в Бога, душевная гармония, личностное развитие и самосовершенствование.</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Эмоциональные</w:t>
      </w:r>
      <w:r w:rsidRPr="0018114B">
        <w:rPr>
          <w:rFonts w:ascii="Helvetica Neue" w:hAnsi="Helvetica Neue"/>
          <w:color w:val="333333"/>
          <w:sz w:val="28"/>
          <w:szCs w:val="28"/>
        </w:rPr>
        <w:t> </w:t>
      </w:r>
      <w:r w:rsidRPr="0018114B">
        <w:rPr>
          <w:rFonts w:ascii="Helvetica Neue" w:hAnsi="Helvetica Neue"/>
          <w:color w:val="333333"/>
          <w:sz w:val="28"/>
          <w:szCs w:val="28"/>
          <w:lang w:val="ru-RU"/>
        </w:rPr>
        <w:t xml:space="preserve">- открытость в общении, принятие людей </w:t>
      </w:r>
      <w:proofErr w:type="gramStart"/>
      <w:r w:rsidRPr="0018114B">
        <w:rPr>
          <w:rFonts w:ascii="Helvetica Neue" w:hAnsi="Helvetica Neue"/>
          <w:color w:val="333333"/>
          <w:sz w:val="28"/>
          <w:szCs w:val="28"/>
          <w:lang w:val="ru-RU"/>
        </w:rPr>
        <w:t>такими</w:t>
      </w:r>
      <w:proofErr w:type="gramEnd"/>
      <w:r w:rsidRPr="0018114B">
        <w:rPr>
          <w:rFonts w:ascii="Helvetica Neue" w:hAnsi="Helvetica Neue"/>
          <w:color w:val="333333"/>
          <w:sz w:val="28"/>
          <w:szCs w:val="28"/>
          <w:lang w:val="ru-RU"/>
        </w:rPr>
        <w:t>, какие они есть.</w:t>
      </w:r>
    </w:p>
    <w:p w:rsidR="000F520E" w:rsidRPr="0018114B" w:rsidRDefault="000F520E" w:rsidP="000F520E">
      <w:pPr>
        <w:pStyle w:val="Textbody"/>
        <w:widowControl/>
        <w:spacing w:after="150"/>
        <w:jc w:val="both"/>
        <w:rPr>
          <w:rFonts w:ascii="Helvetica Neue" w:hAnsi="Helvetica Neue"/>
          <w:color w:val="333333"/>
          <w:sz w:val="28"/>
          <w:szCs w:val="28"/>
          <w:lang w:val="ru-RU"/>
        </w:rPr>
      </w:pPr>
      <w:proofErr w:type="gramStart"/>
      <w:r w:rsidRPr="0018114B">
        <w:rPr>
          <w:rFonts w:ascii="Helvetica Neue" w:hAnsi="Helvetica Neue"/>
          <w:b/>
          <w:color w:val="333333"/>
          <w:sz w:val="28"/>
          <w:szCs w:val="28"/>
          <w:lang w:val="ru-RU"/>
        </w:rPr>
        <w:t>Этические</w:t>
      </w:r>
      <w:r w:rsidRPr="0018114B">
        <w:rPr>
          <w:rFonts w:ascii="Helvetica Neue" w:hAnsi="Helvetica Neue"/>
          <w:b/>
          <w:color w:val="333333"/>
          <w:sz w:val="28"/>
          <w:szCs w:val="28"/>
        </w:rPr>
        <w:t> </w:t>
      </w:r>
      <w:r w:rsidRPr="0018114B">
        <w:rPr>
          <w:rFonts w:ascii="Helvetica Neue" w:hAnsi="Helvetica Neue"/>
          <w:color w:val="333333"/>
          <w:sz w:val="28"/>
          <w:szCs w:val="28"/>
          <w:lang w:val="ru-RU"/>
        </w:rPr>
        <w:t>– честность, порядочность, справедливость, щедрость, умение радоваться тому, что имеешь, корректность.</w:t>
      </w:r>
      <w:proofErr w:type="gramEnd"/>
    </w:p>
    <w:p w:rsidR="000F520E" w:rsidRPr="0018114B" w:rsidRDefault="000F520E" w:rsidP="000F520E">
      <w:pPr>
        <w:pStyle w:val="Textbody"/>
        <w:widowControl/>
        <w:spacing w:after="150"/>
        <w:jc w:val="both"/>
        <w:rPr>
          <w:rFonts w:ascii="Helvetica Neue" w:hAnsi="Helvetica Neue"/>
          <w:color w:val="333333"/>
          <w:sz w:val="28"/>
          <w:szCs w:val="28"/>
          <w:lang w:val="ru-RU"/>
        </w:rPr>
      </w:pPr>
      <w:proofErr w:type="gramStart"/>
      <w:r w:rsidRPr="0018114B">
        <w:rPr>
          <w:rFonts w:ascii="Helvetica Neue" w:hAnsi="Helvetica Neue"/>
          <w:b/>
          <w:color w:val="333333"/>
          <w:sz w:val="28"/>
          <w:szCs w:val="28"/>
          <w:lang w:val="ru-RU"/>
        </w:rPr>
        <w:t>Эстетические</w:t>
      </w:r>
      <w:r w:rsidRPr="0018114B">
        <w:rPr>
          <w:rFonts w:ascii="Helvetica Neue" w:hAnsi="Helvetica Neue"/>
          <w:b/>
          <w:color w:val="333333"/>
          <w:sz w:val="28"/>
          <w:szCs w:val="28"/>
        </w:rPr>
        <w:t> </w:t>
      </w:r>
      <w:r w:rsidRPr="0018114B">
        <w:rPr>
          <w:rFonts w:ascii="Helvetica Neue" w:hAnsi="Helvetica Neue"/>
          <w:color w:val="333333"/>
          <w:sz w:val="28"/>
          <w:szCs w:val="28"/>
          <w:lang w:val="ru-RU"/>
        </w:rPr>
        <w:t>– стиль, мода, внешняя привлекательность людей, вещей, эстетический вкус, чистота, порядок в доме и т.п.</w:t>
      </w:r>
      <w:proofErr w:type="gramEnd"/>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Материальные</w:t>
      </w:r>
      <w:r w:rsidRPr="0018114B">
        <w:rPr>
          <w:rFonts w:ascii="Helvetica Neue" w:hAnsi="Helvetica Neue"/>
          <w:color w:val="333333"/>
          <w:sz w:val="28"/>
          <w:szCs w:val="28"/>
        </w:rPr>
        <w:t> </w:t>
      </w:r>
      <w:r w:rsidRPr="0018114B">
        <w:rPr>
          <w:rFonts w:ascii="Helvetica Neue" w:hAnsi="Helvetica Neue"/>
          <w:color w:val="333333"/>
          <w:sz w:val="28"/>
          <w:szCs w:val="28"/>
          <w:lang w:val="ru-RU"/>
        </w:rPr>
        <w:t>– деньги, благосостояние, имущество, ценные предметы и. т.п.</w:t>
      </w:r>
    </w:p>
    <w:p w:rsidR="000F520E" w:rsidRPr="0018114B" w:rsidRDefault="000F520E" w:rsidP="000F520E">
      <w:pPr>
        <w:pStyle w:val="Textbody"/>
        <w:widowControl/>
        <w:spacing w:after="150"/>
        <w:jc w:val="both"/>
        <w:rPr>
          <w:rFonts w:ascii="Helvetica Neue" w:hAnsi="Helvetica Neue"/>
          <w:color w:val="333333"/>
          <w:sz w:val="28"/>
          <w:szCs w:val="28"/>
          <w:lang w:val="ru-RU"/>
        </w:rPr>
      </w:pPr>
      <w:proofErr w:type="gramStart"/>
      <w:r w:rsidRPr="0018114B">
        <w:rPr>
          <w:rFonts w:ascii="Helvetica Neue" w:hAnsi="Helvetica Neue"/>
          <w:b/>
          <w:color w:val="333333"/>
          <w:sz w:val="28"/>
          <w:szCs w:val="28"/>
          <w:lang w:val="ru-RU"/>
        </w:rPr>
        <w:t>Культурные</w:t>
      </w:r>
      <w:proofErr w:type="gramEnd"/>
      <w:r w:rsidRPr="0018114B">
        <w:rPr>
          <w:rFonts w:ascii="Helvetica Neue" w:hAnsi="Helvetica Neue"/>
          <w:b/>
          <w:color w:val="333333"/>
          <w:sz w:val="28"/>
          <w:szCs w:val="28"/>
        </w:rPr>
        <w:t> </w:t>
      </w:r>
      <w:r w:rsidRPr="0018114B">
        <w:rPr>
          <w:rFonts w:ascii="Helvetica Neue" w:hAnsi="Helvetica Neue"/>
          <w:color w:val="333333"/>
          <w:sz w:val="28"/>
          <w:szCs w:val="28"/>
          <w:lang w:val="ru-RU"/>
        </w:rPr>
        <w:t>– искусство во всех своих проявлениях.</w:t>
      </w:r>
    </w:p>
    <w:p w:rsidR="000F520E" w:rsidRPr="0018114B" w:rsidRDefault="000F520E" w:rsidP="000F520E">
      <w:pPr>
        <w:pStyle w:val="Textbody"/>
        <w:widowControl/>
        <w:spacing w:after="150"/>
        <w:jc w:val="both"/>
        <w:rPr>
          <w:rFonts w:ascii="Helvetica Neue" w:hAnsi="Helvetica Neue"/>
          <w:color w:val="333333"/>
          <w:sz w:val="28"/>
          <w:szCs w:val="28"/>
          <w:lang w:val="ru-RU"/>
        </w:rPr>
      </w:pPr>
      <w:proofErr w:type="gramStart"/>
      <w:r w:rsidRPr="0018114B">
        <w:rPr>
          <w:rFonts w:ascii="Helvetica Neue" w:hAnsi="Helvetica Neue"/>
          <w:b/>
          <w:color w:val="333333"/>
          <w:sz w:val="28"/>
          <w:szCs w:val="28"/>
          <w:lang w:val="ru-RU"/>
        </w:rPr>
        <w:t>Патриотические</w:t>
      </w:r>
      <w:proofErr w:type="gramEnd"/>
      <w:r w:rsidRPr="0018114B">
        <w:rPr>
          <w:rFonts w:ascii="Helvetica Neue" w:hAnsi="Helvetica Neue"/>
          <w:b/>
          <w:color w:val="333333"/>
          <w:sz w:val="28"/>
          <w:szCs w:val="28"/>
          <w:lang w:val="ru-RU"/>
        </w:rPr>
        <w:t xml:space="preserve"> –</w:t>
      </w:r>
      <w:r w:rsidRPr="0018114B">
        <w:rPr>
          <w:rFonts w:ascii="Helvetica Neue" w:hAnsi="Helvetica Neue"/>
          <w:b/>
          <w:color w:val="333333"/>
          <w:sz w:val="28"/>
          <w:szCs w:val="28"/>
        </w:rPr>
        <w:t> </w:t>
      </w:r>
      <w:r w:rsidRPr="0018114B">
        <w:rPr>
          <w:rFonts w:ascii="Helvetica Neue" w:hAnsi="Helvetica Neue"/>
          <w:color w:val="333333"/>
          <w:sz w:val="28"/>
          <w:szCs w:val="28"/>
          <w:lang w:val="ru-RU"/>
        </w:rPr>
        <w:t>любовь к родине, к стране, традициям и т.д.</w:t>
      </w:r>
    </w:p>
    <w:p w:rsidR="000F520E" w:rsidRPr="0018114B" w:rsidRDefault="000F520E" w:rsidP="000F520E">
      <w:pPr>
        <w:pStyle w:val="Textbody"/>
        <w:widowControl/>
        <w:spacing w:after="150"/>
        <w:jc w:val="both"/>
        <w:rPr>
          <w:rFonts w:ascii="Helvetica Neue" w:hAnsi="Helvetica Neue"/>
          <w:b/>
          <w:color w:val="333333"/>
          <w:sz w:val="28"/>
          <w:szCs w:val="28"/>
          <w:lang w:val="ru-RU"/>
        </w:rPr>
      </w:pPr>
      <w:r w:rsidRPr="0018114B">
        <w:rPr>
          <w:rFonts w:ascii="Helvetica Neue" w:hAnsi="Helvetica Neue"/>
          <w:b/>
          <w:color w:val="333333"/>
          <w:sz w:val="28"/>
          <w:szCs w:val="28"/>
          <w:lang w:val="ru-RU"/>
        </w:rPr>
        <w:t>Упражнение «Необитаемый остров»</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lastRenderedPageBreak/>
        <w:t>Цель:</w:t>
      </w:r>
      <w:r w:rsidRPr="0018114B">
        <w:rPr>
          <w:rFonts w:ascii="Helvetica Neue" w:hAnsi="Helvetica Neue"/>
          <w:color w:val="333333"/>
          <w:sz w:val="28"/>
          <w:szCs w:val="28"/>
        </w:rPr>
        <w:t> </w:t>
      </w:r>
      <w:r w:rsidRPr="0018114B">
        <w:rPr>
          <w:rFonts w:ascii="Helvetica Neue" w:hAnsi="Helvetica Neue"/>
          <w:color w:val="333333"/>
          <w:sz w:val="28"/>
          <w:szCs w:val="28"/>
          <w:lang w:val="ru-RU"/>
        </w:rPr>
        <w:t>создание условий для понимания того, что за любым поступком стоят ценности, исповедуемые человеком, ориентации в спектре возможных ценностей.</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Описание:</w:t>
      </w:r>
      <w:r w:rsidRPr="0018114B">
        <w:rPr>
          <w:rFonts w:ascii="Helvetica Neue" w:hAnsi="Helvetica Neue"/>
          <w:color w:val="333333"/>
          <w:sz w:val="28"/>
          <w:szCs w:val="28"/>
          <w:u w:val="single"/>
        </w:rPr>
        <w:t> </w:t>
      </w:r>
      <w:r w:rsidRPr="0018114B">
        <w:rPr>
          <w:rFonts w:ascii="Helvetica Neue" w:hAnsi="Helvetica Neue"/>
          <w:color w:val="333333"/>
          <w:sz w:val="28"/>
          <w:szCs w:val="28"/>
          <w:lang w:val="ru-RU"/>
        </w:rPr>
        <w:t>Упражнение проводится в несколько этапов.</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t>1). На первом этапе участники группы работают индивидуально. Задается игровая ситуация: «Представьте, что через несколько часов неведомые силы отправят вас на необитаемый остров, где вам предстоит провести всю оставшуюся жизнь. Там есть достаточное количество простой еды и воды (вы не умрете от голода и жажды), минимум одежды и постельных принадлежностей (вы не замерзнете), необходимые лекарства. К сожалению, там нет мобильной связи. Вам разрешают взять с собой только семь объектов, среди которых могут оказаться как вещи, так и люди. Условие – это только те вещи или люди, которые вы можете реально привезти в аэропорт в течение нескольких часов (привести свою квартиру или любимую собаку не удастся)». Выбранные объекты записываются на листе бумаги.</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t>2). Второй этап упражнения таков: «Все течет, все меняется, и к вам на остров решили поселить сотоварища. У него тоже есть семь объектов. Итого, вместе с вашими, 14. Но остаться могут только семь». Организуется работа в парах. Их задача – из двух своих списков составить один, включающий семь пунктов.</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t>3). На третьем этапе аналогичная работа проводится в малых группах из 5-6 человек.</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t>Затем группы представляют в кругу свои списки. Ведущий интерпретирует услышанное с позиции ценностей:</w:t>
      </w:r>
      <w:r w:rsidRPr="0018114B">
        <w:rPr>
          <w:rFonts w:ascii="Helvetica Neue" w:hAnsi="Helvetica Neue"/>
          <w:color w:val="333333"/>
          <w:sz w:val="28"/>
          <w:szCs w:val="28"/>
        </w:rPr>
        <w:t> </w:t>
      </w:r>
      <w:r w:rsidRPr="0018114B">
        <w:rPr>
          <w:rFonts w:ascii="Helvetica Neue" w:hAnsi="Helvetica Neue"/>
          <w:b/>
          <w:color w:val="333333"/>
          <w:sz w:val="28"/>
          <w:szCs w:val="28"/>
          <w:lang w:val="ru-RU"/>
        </w:rPr>
        <w:t>зачем это нужно</w:t>
      </w:r>
      <w:r w:rsidRPr="0018114B">
        <w:rPr>
          <w:rFonts w:ascii="Helvetica Neue" w:hAnsi="Helvetica Neue"/>
          <w:b/>
          <w:color w:val="333333"/>
          <w:sz w:val="28"/>
          <w:szCs w:val="28"/>
        </w:rPr>
        <w:t> </w:t>
      </w:r>
      <w:r w:rsidRPr="0018114B">
        <w:rPr>
          <w:rFonts w:ascii="Helvetica Neue" w:hAnsi="Helvetica Neue"/>
          <w:color w:val="333333"/>
          <w:sz w:val="28"/>
          <w:szCs w:val="28"/>
          <w:lang w:val="ru-RU"/>
        </w:rPr>
        <w:t>(например, книга – для личностного развития, приемник – для получения информации о мире и других людях).</w:t>
      </w:r>
    </w:p>
    <w:p w:rsidR="000F520E" w:rsidRPr="0018114B" w:rsidRDefault="000F520E" w:rsidP="000F520E">
      <w:pPr>
        <w:pStyle w:val="Textbody"/>
        <w:widowControl/>
        <w:spacing w:after="150"/>
        <w:rPr>
          <w:rFonts w:ascii="Helvetica Neue" w:hAnsi="Helvetica Neue"/>
          <w:b/>
          <w:color w:val="333333"/>
          <w:sz w:val="28"/>
          <w:szCs w:val="28"/>
          <w:lang w:val="ru-RU"/>
        </w:rPr>
      </w:pPr>
      <w:r w:rsidRPr="0018114B">
        <w:rPr>
          <w:rFonts w:ascii="Helvetica Neue" w:hAnsi="Helvetica Neue"/>
          <w:b/>
          <w:color w:val="333333"/>
          <w:sz w:val="28"/>
          <w:szCs w:val="28"/>
          <w:lang w:val="ru-RU"/>
        </w:rPr>
        <w:t>Обсуждаются вопросы:</w:t>
      </w:r>
    </w:p>
    <w:p w:rsidR="000F520E" w:rsidRPr="0018114B" w:rsidRDefault="000F520E" w:rsidP="000F520E">
      <w:pPr>
        <w:pStyle w:val="Textbody"/>
        <w:widowControl/>
        <w:spacing w:after="150"/>
        <w:rPr>
          <w:rFonts w:ascii="Helvetica Neue" w:hAnsi="Helvetica Neue"/>
          <w:color w:val="333333"/>
          <w:sz w:val="28"/>
          <w:szCs w:val="28"/>
          <w:lang w:val="ru-RU"/>
        </w:rPr>
      </w:pPr>
      <w:r w:rsidRPr="0018114B">
        <w:rPr>
          <w:rFonts w:ascii="Helvetica Neue" w:hAnsi="Helvetica Neue"/>
          <w:color w:val="333333"/>
          <w:sz w:val="28"/>
          <w:szCs w:val="28"/>
          <w:lang w:val="ru-RU"/>
        </w:rPr>
        <w:t>- Какие чувства возникали по ходу упражнения?</w:t>
      </w:r>
    </w:p>
    <w:p w:rsidR="000F520E" w:rsidRPr="0018114B" w:rsidRDefault="000F520E" w:rsidP="000F520E">
      <w:pPr>
        <w:pStyle w:val="Textbody"/>
        <w:widowControl/>
        <w:spacing w:after="150"/>
        <w:rPr>
          <w:rFonts w:ascii="Helvetica Neue" w:hAnsi="Helvetica Neue"/>
          <w:color w:val="333333"/>
          <w:sz w:val="28"/>
          <w:szCs w:val="28"/>
          <w:lang w:val="ru-RU"/>
        </w:rPr>
      </w:pPr>
      <w:r w:rsidRPr="0018114B">
        <w:rPr>
          <w:rFonts w:ascii="Helvetica Neue" w:hAnsi="Helvetica Neue"/>
          <w:color w:val="333333"/>
          <w:sz w:val="28"/>
          <w:szCs w:val="28"/>
          <w:lang w:val="ru-RU"/>
        </w:rPr>
        <w:t>- Как проходило обсуждение в вашей группе?</w:t>
      </w:r>
    </w:p>
    <w:p w:rsidR="000F520E" w:rsidRPr="0018114B" w:rsidRDefault="000F520E" w:rsidP="000F520E">
      <w:pPr>
        <w:pStyle w:val="Textbody"/>
        <w:widowControl/>
        <w:spacing w:after="150"/>
        <w:rPr>
          <w:rFonts w:ascii="Helvetica Neue" w:hAnsi="Helvetica Neue"/>
          <w:color w:val="333333"/>
          <w:sz w:val="28"/>
          <w:szCs w:val="28"/>
          <w:lang w:val="ru-RU"/>
        </w:rPr>
      </w:pPr>
      <w:r w:rsidRPr="0018114B">
        <w:rPr>
          <w:rFonts w:ascii="Helvetica Neue" w:hAnsi="Helvetica Neue"/>
          <w:color w:val="333333"/>
          <w:sz w:val="28"/>
          <w:szCs w:val="28"/>
          <w:lang w:val="ru-RU"/>
        </w:rPr>
        <w:t>- Что оказалось самым ценным для нашей группы?</w:t>
      </w:r>
    </w:p>
    <w:p w:rsidR="000F520E" w:rsidRPr="00E90256" w:rsidRDefault="000F520E" w:rsidP="000F520E">
      <w:pPr>
        <w:pStyle w:val="Textbody"/>
        <w:widowControl/>
        <w:spacing w:after="150"/>
        <w:jc w:val="both"/>
        <w:rPr>
          <w:rFonts w:cs="Times New Roman"/>
          <w:b/>
          <w:color w:val="333333"/>
          <w:sz w:val="28"/>
          <w:szCs w:val="28"/>
          <w:lang w:val="ru-RU"/>
        </w:rPr>
      </w:pPr>
      <w:r w:rsidRPr="0018114B">
        <w:rPr>
          <w:rFonts w:cs="Times New Roman"/>
          <w:b/>
          <w:color w:val="333333"/>
          <w:sz w:val="28"/>
          <w:szCs w:val="28"/>
          <w:lang w:val="ru-RU"/>
        </w:rPr>
        <w:t>- Что удивило, а что оказалось предсказуемым?</w:t>
      </w:r>
    </w:p>
    <w:p w:rsidR="000F520E" w:rsidRPr="0018114B" w:rsidRDefault="000F520E" w:rsidP="000F520E">
      <w:pPr>
        <w:pStyle w:val="Textbody"/>
        <w:widowControl/>
        <w:spacing w:after="150"/>
        <w:jc w:val="both"/>
        <w:rPr>
          <w:rFonts w:ascii="Helvetica Neue" w:hAnsi="Helvetica Neue"/>
          <w:b/>
          <w:color w:val="333333"/>
          <w:sz w:val="28"/>
          <w:szCs w:val="28"/>
          <w:lang w:val="ru-RU"/>
        </w:rPr>
      </w:pPr>
      <w:r w:rsidRPr="0018114B">
        <w:rPr>
          <w:rFonts w:ascii="Helvetica Neue" w:hAnsi="Helvetica Neue"/>
          <w:b/>
          <w:color w:val="333333"/>
          <w:sz w:val="28"/>
          <w:szCs w:val="28"/>
          <w:lang w:val="ru-RU"/>
        </w:rPr>
        <w:t>Дискуссия - обсуждение истории «Богатство»</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Цель:</w:t>
      </w:r>
      <w:r w:rsidRPr="0018114B">
        <w:rPr>
          <w:rFonts w:ascii="Helvetica Neue" w:hAnsi="Helvetica Neue"/>
          <w:color w:val="333333"/>
          <w:sz w:val="28"/>
          <w:szCs w:val="28"/>
        </w:rPr>
        <w:t> </w:t>
      </w:r>
      <w:r w:rsidRPr="0018114B">
        <w:rPr>
          <w:rFonts w:ascii="Helvetica Neue" w:hAnsi="Helvetica Neue"/>
          <w:color w:val="333333"/>
          <w:sz w:val="28"/>
          <w:szCs w:val="28"/>
          <w:lang w:val="ru-RU"/>
        </w:rPr>
        <w:t xml:space="preserve">создание условий для разделения материальных и духовных ценностей, осознание приоритета духовного над </w:t>
      </w:r>
      <w:proofErr w:type="gramStart"/>
      <w:r w:rsidRPr="0018114B">
        <w:rPr>
          <w:rFonts w:ascii="Helvetica Neue" w:hAnsi="Helvetica Neue"/>
          <w:color w:val="333333"/>
          <w:sz w:val="28"/>
          <w:szCs w:val="28"/>
          <w:lang w:val="ru-RU"/>
        </w:rPr>
        <w:t>материальным</w:t>
      </w:r>
      <w:proofErr w:type="gramEnd"/>
    </w:p>
    <w:p w:rsidR="000F520E" w:rsidRPr="0018114B" w:rsidRDefault="000F520E" w:rsidP="000F520E">
      <w:pPr>
        <w:pStyle w:val="Textbody"/>
        <w:widowControl/>
        <w:spacing w:after="150"/>
        <w:rPr>
          <w:rFonts w:ascii="Helvetica Neue" w:hAnsi="Helvetica Neue"/>
          <w:color w:val="333333"/>
          <w:sz w:val="28"/>
          <w:szCs w:val="28"/>
          <w:lang w:val="ru-RU"/>
        </w:rPr>
      </w:pPr>
      <w:r w:rsidRPr="0018114B">
        <w:rPr>
          <w:rFonts w:ascii="Helvetica Neue" w:hAnsi="Helvetica Neue"/>
          <w:b/>
          <w:color w:val="333333"/>
          <w:sz w:val="28"/>
          <w:szCs w:val="28"/>
          <w:lang w:val="ru-RU"/>
        </w:rPr>
        <w:t>Описание</w:t>
      </w:r>
      <w:r w:rsidRPr="0018114B">
        <w:rPr>
          <w:rFonts w:ascii="Helvetica Neue" w:hAnsi="Helvetica Neue"/>
          <w:color w:val="333333"/>
          <w:sz w:val="28"/>
          <w:szCs w:val="28"/>
          <w:lang w:val="ru-RU"/>
        </w:rPr>
        <w:t>: вниманию группы предлагается притча:</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За дверью стояли два ребенка, оба в рваных пальто, из которых давно выросли.</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 Купите газету, леди?</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Она была занята, и уже собиралась сказать нет, но случайно опустила глаза и увидела их сандалии. Маленькие сандалии, промокшие под дождем.</w:t>
      </w:r>
      <w:r w:rsidRPr="0018114B">
        <w:rPr>
          <w:rFonts w:ascii="Helvetica Neue" w:hAnsi="Helvetica Neue"/>
          <w:i/>
          <w:color w:val="333333"/>
          <w:sz w:val="28"/>
          <w:szCs w:val="28"/>
        </w:rPr>
        <w:t> </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 Проходите, я приготовлю вам горячего какао.</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lastRenderedPageBreak/>
        <w:t>Они оба, не сказав ни слова, последовали за ней. Их мокрые сандалии оставляли на полу следы.</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Она приготовила какао и тосты с джемом. Затем вернулась на кухню и занялась прерванным делом – разбирала счета.</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Ее поразила тишина в соседней комнате. Она заглянула туда.</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Девочка держала в руках пустую чашку и смотрела на нее. Мальчик смущенно спросил:</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Леди, вы богаты?</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 Богата ли я? Нет! – она взглянула на свой потрепанный коврик.</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Девочка очень аккуратно поставила чашку на блюдце и сказала:</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 Ваши чашки подходят к блюдцам, - и в ее голосе звучали нотки голода, но не того, от которого болит живот, а какого-то другого.</w:t>
      </w:r>
      <w:r w:rsidRPr="0018114B">
        <w:rPr>
          <w:rFonts w:ascii="Helvetica Neue" w:hAnsi="Helvetica Neue"/>
          <w:i/>
          <w:color w:val="333333"/>
          <w:sz w:val="28"/>
          <w:szCs w:val="28"/>
        </w:rPr>
        <w:t> </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Затем они ушли.</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Незамысловатые голубые чашки и блюдца</w:t>
      </w:r>
      <w:proofErr w:type="gramStart"/>
      <w:r w:rsidRPr="0018114B">
        <w:rPr>
          <w:rFonts w:ascii="Helvetica Neue" w:hAnsi="Helvetica Neue"/>
          <w:i/>
          <w:color w:val="333333"/>
          <w:sz w:val="28"/>
          <w:szCs w:val="28"/>
          <w:lang w:val="ru-RU"/>
        </w:rPr>
        <w:t>… Н</w:t>
      </w:r>
      <w:proofErr w:type="gramEnd"/>
      <w:r w:rsidRPr="0018114B">
        <w:rPr>
          <w:rFonts w:ascii="Helvetica Neue" w:hAnsi="Helvetica Neue"/>
          <w:i/>
          <w:color w:val="333333"/>
          <w:sz w:val="28"/>
          <w:szCs w:val="28"/>
          <w:lang w:val="ru-RU"/>
        </w:rPr>
        <w:t>о они подходят друг другу. Она почистила картофель и приготовила грибной соус. Картофель и грибной соус, крыша над головой, ее надежный муж с хорошей работой, дети – все эти вещи тоже подходили друг к другу.</w:t>
      </w:r>
      <w:r w:rsidRPr="0018114B">
        <w:rPr>
          <w:rFonts w:ascii="Helvetica Neue" w:hAnsi="Helvetica Neue"/>
          <w:i/>
          <w:color w:val="333333"/>
          <w:sz w:val="28"/>
          <w:szCs w:val="28"/>
        </w:rPr>
        <w:t> </w:t>
      </w:r>
      <w:r w:rsidRPr="0018114B">
        <w:rPr>
          <w:rFonts w:ascii="Helvetica Neue" w:hAnsi="Helvetica Neue"/>
          <w:color w:val="333333"/>
          <w:sz w:val="28"/>
          <w:szCs w:val="28"/>
          <w:lang w:val="ru-RU"/>
        </w:rPr>
        <w:br/>
      </w:r>
      <w:r w:rsidRPr="0018114B">
        <w:rPr>
          <w:rFonts w:ascii="Helvetica Neue" w:hAnsi="Helvetica Neue"/>
          <w:i/>
          <w:color w:val="333333"/>
          <w:sz w:val="28"/>
          <w:szCs w:val="28"/>
          <w:lang w:val="ru-RU"/>
        </w:rPr>
        <w:t>Она убралась в гостиной, но грязные отпечатки маленьких сандалий остались в ее сердце. Она захотела оставить их там, на тот случай, если когда-нибудь забудет, как на самом деле она богата.</w:t>
      </w:r>
    </w:p>
    <w:p w:rsidR="000F520E" w:rsidRPr="0018114B" w:rsidRDefault="000F520E" w:rsidP="000F520E">
      <w:pPr>
        <w:pStyle w:val="Textbody"/>
        <w:widowControl/>
        <w:spacing w:after="150"/>
        <w:rPr>
          <w:rFonts w:ascii="Helvetica Neue" w:hAnsi="Helvetica Neue"/>
          <w:b/>
          <w:color w:val="333333"/>
          <w:sz w:val="28"/>
          <w:szCs w:val="28"/>
          <w:lang w:val="ru-RU"/>
        </w:rPr>
      </w:pPr>
      <w:r w:rsidRPr="0018114B">
        <w:rPr>
          <w:rFonts w:ascii="Helvetica Neue" w:hAnsi="Helvetica Neue"/>
          <w:b/>
          <w:color w:val="333333"/>
          <w:sz w:val="28"/>
          <w:szCs w:val="28"/>
          <w:lang w:val="ru-RU"/>
        </w:rPr>
        <w:t>Обсуждаются вопросы:</w:t>
      </w:r>
    </w:p>
    <w:p w:rsidR="000F520E" w:rsidRPr="0018114B" w:rsidRDefault="000F520E" w:rsidP="000F520E">
      <w:pPr>
        <w:pStyle w:val="Textbody"/>
        <w:widowControl/>
        <w:spacing w:after="150"/>
        <w:rPr>
          <w:rFonts w:ascii="Helvetica Neue" w:hAnsi="Helvetica Neue"/>
          <w:color w:val="333333"/>
          <w:sz w:val="28"/>
          <w:szCs w:val="28"/>
          <w:lang w:val="ru-RU"/>
        </w:rPr>
      </w:pPr>
      <w:r w:rsidRPr="0018114B">
        <w:rPr>
          <w:rFonts w:ascii="Helvetica Neue" w:hAnsi="Helvetica Neue"/>
          <w:color w:val="333333"/>
          <w:sz w:val="28"/>
          <w:szCs w:val="28"/>
          <w:lang w:val="ru-RU"/>
        </w:rPr>
        <w:t>- О чем эта притча?</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t xml:space="preserve">- Какие виды ценностей можно назвать на основе </w:t>
      </w:r>
      <w:proofErr w:type="gramStart"/>
      <w:r w:rsidRPr="0018114B">
        <w:rPr>
          <w:rFonts w:ascii="Helvetica Neue" w:hAnsi="Helvetica Neue"/>
          <w:color w:val="333333"/>
          <w:sz w:val="28"/>
          <w:szCs w:val="28"/>
          <w:lang w:val="ru-RU"/>
        </w:rPr>
        <w:t>услышанного</w:t>
      </w:r>
      <w:proofErr w:type="gramEnd"/>
      <w:r w:rsidRPr="0018114B">
        <w:rPr>
          <w:rFonts w:ascii="Helvetica Neue" w:hAnsi="Helvetica Neue"/>
          <w:color w:val="333333"/>
          <w:sz w:val="28"/>
          <w:szCs w:val="28"/>
          <w:lang w:val="ru-RU"/>
        </w:rPr>
        <w:t>? (материальные, духовные)</w:t>
      </w:r>
    </w:p>
    <w:p w:rsidR="000F520E" w:rsidRPr="0018114B" w:rsidRDefault="000F520E" w:rsidP="000F520E">
      <w:pPr>
        <w:pStyle w:val="Textbody"/>
        <w:widowControl/>
        <w:spacing w:after="150"/>
        <w:rPr>
          <w:rFonts w:ascii="Helvetica Neue" w:hAnsi="Helvetica Neue"/>
          <w:color w:val="333333"/>
          <w:sz w:val="28"/>
          <w:szCs w:val="28"/>
          <w:lang w:val="ru-RU"/>
        </w:rPr>
      </w:pPr>
      <w:r w:rsidRPr="0018114B">
        <w:rPr>
          <w:rFonts w:ascii="Helvetica Neue" w:hAnsi="Helvetica Neue"/>
          <w:color w:val="333333"/>
          <w:sz w:val="28"/>
          <w:szCs w:val="28"/>
          <w:lang w:val="ru-RU"/>
        </w:rPr>
        <w:t>- Что вам кажется более ценным? Почему?</w:t>
      </w:r>
    </w:p>
    <w:p w:rsidR="000F520E" w:rsidRPr="0018114B" w:rsidRDefault="000F520E" w:rsidP="000F520E">
      <w:pPr>
        <w:pStyle w:val="Textbody"/>
        <w:widowControl/>
        <w:spacing w:after="150"/>
        <w:jc w:val="both"/>
        <w:rPr>
          <w:rFonts w:cs="Times New Roman"/>
          <w:b/>
          <w:color w:val="333333"/>
          <w:sz w:val="28"/>
          <w:szCs w:val="28"/>
          <w:lang w:val="ru-RU"/>
        </w:rPr>
      </w:pPr>
      <w:r w:rsidRPr="0018114B">
        <w:rPr>
          <w:rFonts w:cs="Times New Roman"/>
          <w:b/>
          <w:color w:val="333333"/>
          <w:sz w:val="28"/>
          <w:szCs w:val="28"/>
          <w:lang w:val="ru-RU"/>
        </w:rPr>
        <w:t>Резюме ведущего:</w:t>
      </w:r>
      <w:r w:rsidRPr="0018114B">
        <w:rPr>
          <w:rFonts w:cs="Times New Roman"/>
          <w:b/>
          <w:color w:val="333333"/>
          <w:sz w:val="28"/>
          <w:szCs w:val="28"/>
        </w:rPr>
        <w:t> </w:t>
      </w:r>
      <w:r w:rsidRPr="0018114B">
        <w:rPr>
          <w:rFonts w:cs="Times New Roman"/>
          <w:b/>
          <w:color w:val="333333"/>
          <w:sz w:val="28"/>
          <w:szCs w:val="28"/>
          <w:lang w:val="ru-RU"/>
        </w:rPr>
        <w:t>Иногда в погоне за накоплением материальных благ человек забывает о том, что является по-настоящему ценным. Материальное – преходяще. Истинные ценности связаны с духовными ориентациями человека.</w:t>
      </w:r>
    </w:p>
    <w:p w:rsidR="000F520E" w:rsidRPr="0018114B" w:rsidRDefault="000F520E" w:rsidP="000F520E">
      <w:pPr>
        <w:pStyle w:val="Textbody"/>
        <w:widowControl/>
        <w:spacing w:after="150"/>
        <w:jc w:val="both"/>
        <w:rPr>
          <w:rFonts w:ascii="Helvetica Neue" w:hAnsi="Helvetica Neue"/>
          <w:b/>
          <w:color w:val="333333"/>
          <w:sz w:val="28"/>
          <w:szCs w:val="28"/>
          <w:lang w:val="ru-RU"/>
        </w:rPr>
      </w:pPr>
      <w:r w:rsidRPr="0018114B">
        <w:rPr>
          <w:rFonts w:ascii="Helvetica Neue" w:hAnsi="Helvetica Neue"/>
          <w:b/>
          <w:color w:val="333333"/>
          <w:sz w:val="28"/>
          <w:szCs w:val="28"/>
          <w:lang w:val="ru-RU"/>
        </w:rPr>
        <w:t>Методика «Мой личный герб».</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Цель:</w:t>
      </w:r>
      <w:r w:rsidRPr="0018114B">
        <w:rPr>
          <w:rFonts w:ascii="Helvetica Neue" w:hAnsi="Helvetica Neue"/>
          <w:color w:val="333333"/>
          <w:sz w:val="28"/>
          <w:szCs w:val="28"/>
        </w:rPr>
        <w:t> </w:t>
      </w:r>
      <w:r w:rsidRPr="0018114B">
        <w:rPr>
          <w:rFonts w:ascii="Helvetica Neue" w:hAnsi="Helvetica Neue"/>
          <w:color w:val="333333"/>
          <w:sz w:val="28"/>
          <w:szCs w:val="28"/>
          <w:lang w:val="ru-RU"/>
        </w:rPr>
        <w:t xml:space="preserve">развить навыки самопознания, самовыражения, </w:t>
      </w:r>
      <w:proofErr w:type="spellStart"/>
      <w:r w:rsidRPr="0018114B">
        <w:rPr>
          <w:rFonts w:ascii="Helvetica Neue" w:hAnsi="Helvetica Neue"/>
          <w:color w:val="333333"/>
          <w:sz w:val="28"/>
          <w:szCs w:val="28"/>
          <w:lang w:val="ru-RU"/>
        </w:rPr>
        <w:t>самопрезентации</w:t>
      </w:r>
      <w:proofErr w:type="spellEnd"/>
      <w:r w:rsidRPr="0018114B">
        <w:rPr>
          <w:rFonts w:ascii="Helvetica Neue" w:hAnsi="Helvetica Neue"/>
          <w:color w:val="333333"/>
          <w:sz w:val="28"/>
          <w:szCs w:val="28"/>
          <w:lang w:val="ru-RU"/>
        </w:rPr>
        <w:t>, творческие способности, гармонизация внутреннего мира. Оптимизировать самооценку.</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Содержание:</w:t>
      </w:r>
      <w:r w:rsidRPr="0018114B">
        <w:rPr>
          <w:rFonts w:ascii="Helvetica Neue" w:hAnsi="Helvetica Neue"/>
          <w:color w:val="333333"/>
          <w:sz w:val="28"/>
          <w:szCs w:val="28"/>
        </w:rPr>
        <w:t> </w:t>
      </w:r>
      <w:r w:rsidRPr="0018114B">
        <w:rPr>
          <w:rFonts w:ascii="Helvetica Neue" w:hAnsi="Helvetica Neue"/>
          <w:color w:val="333333"/>
          <w:sz w:val="28"/>
          <w:szCs w:val="28"/>
          <w:lang w:val="ru-RU"/>
        </w:rPr>
        <w:t>Продолжает звучать приятная музыка. Ученикам раздаются бланки с заготовками гербов или они рисуют свой вариант. Ребятам предлагается нарисовать свой личный герб</w:t>
      </w:r>
      <w:r w:rsidRPr="0018114B">
        <w:rPr>
          <w:rFonts w:ascii="Helvetica Neue" w:hAnsi="Helvetica Neue"/>
          <w:color w:val="333333"/>
          <w:sz w:val="28"/>
          <w:szCs w:val="28"/>
        </w:rPr>
        <w:t> </w:t>
      </w:r>
      <w:r w:rsidRPr="0018114B">
        <w:rPr>
          <w:rFonts w:ascii="Helvetica Neue" w:hAnsi="Helvetica Neue"/>
          <w:b/>
          <w:color w:val="333333"/>
          <w:sz w:val="28"/>
          <w:szCs w:val="28"/>
          <w:lang w:val="ru-RU"/>
        </w:rPr>
        <w:t>и попытаться изобразить на нем свои важные жизненные ценности</w:t>
      </w:r>
      <w:r w:rsidRPr="0018114B">
        <w:rPr>
          <w:rFonts w:ascii="Helvetica Neue" w:hAnsi="Helvetica Neue"/>
          <w:color w:val="333333"/>
          <w:sz w:val="28"/>
          <w:szCs w:val="28"/>
        </w:rPr>
        <w:t> </w:t>
      </w:r>
      <w:r w:rsidRPr="0018114B">
        <w:rPr>
          <w:rFonts w:ascii="Helvetica Neue" w:hAnsi="Helvetica Neue"/>
          <w:color w:val="333333"/>
          <w:sz w:val="28"/>
          <w:szCs w:val="28"/>
          <w:lang w:val="ru-RU"/>
        </w:rPr>
        <w:t>(внутренне содержание жизненных сфер). Детям, кто не хочет рисовать по каким-либо причинам предлагается с помощью старых журналов, клея и ножниц выполнить герб в технике коллажа на уже готовом шаблоне. Можно предложить учащимся уже готовые контуры гербов, состоящих из щита и ленты, или придумать форму щита самим.</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color w:val="333333"/>
          <w:sz w:val="28"/>
          <w:szCs w:val="28"/>
          <w:lang w:val="ru-RU"/>
        </w:rPr>
        <w:lastRenderedPageBreak/>
        <w:t xml:space="preserve">По окончанию выполнения упражнения можно предложить ребятам </w:t>
      </w:r>
      <w:proofErr w:type="spellStart"/>
      <w:r w:rsidRPr="0018114B">
        <w:rPr>
          <w:rFonts w:ascii="Helvetica Neue" w:hAnsi="Helvetica Neue"/>
          <w:color w:val="333333"/>
          <w:sz w:val="28"/>
          <w:szCs w:val="28"/>
          <w:lang w:val="ru-RU"/>
        </w:rPr>
        <w:t>по-очереди</w:t>
      </w:r>
      <w:proofErr w:type="spellEnd"/>
      <w:r w:rsidRPr="0018114B">
        <w:rPr>
          <w:rFonts w:ascii="Helvetica Neue" w:hAnsi="Helvetica Neue"/>
          <w:color w:val="333333"/>
          <w:sz w:val="28"/>
          <w:szCs w:val="28"/>
          <w:lang w:val="ru-RU"/>
        </w:rPr>
        <w:t xml:space="preserve"> рассказать о своем гербе и ответить на вопросы: что он изобразил на своем гербе и почему именно эти ценности для него важны.</w:t>
      </w:r>
    </w:p>
    <w:p w:rsidR="000F520E" w:rsidRPr="0018114B" w:rsidRDefault="000F520E" w:rsidP="000F520E">
      <w:pPr>
        <w:pStyle w:val="Textbody"/>
        <w:widowControl/>
        <w:spacing w:after="150"/>
        <w:jc w:val="both"/>
        <w:rPr>
          <w:rFonts w:ascii="Helvetica Neue" w:hAnsi="Helvetica Neue"/>
          <w:b/>
          <w:color w:val="333333"/>
          <w:sz w:val="28"/>
          <w:szCs w:val="28"/>
          <w:lang w:val="ru-RU"/>
        </w:rPr>
      </w:pPr>
      <w:r w:rsidRPr="0018114B">
        <w:rPr>
          <w:rFonts w:ascii="Helvetica Neue" w:hAnsi="Helvetica Neue"/>
          <w:b/>
          <w:color w:val="333333"/>
          <w:sz w:val="28"/>
          <w:szCs w:val="28"/>
          <w:lang w:val="ru-RU"/>
        </w:rPr>
        <w:t>Упражнение «Ценности»</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Цель:</w:t>
      </w:r>
      <w:r w:rsidRPr="0018114B">
        <w:rPr>
          <w:rFonts w:ascii="Helvetica Neue" w:hAnsi="Helvetica Neue"/>
          <w:color w:val="333333"/>
          <w:sz w:val="28"/>
          <w:szCs w:val="28"/>
          <w:u w:val="single"/>
        </w:rPr>
        <w:t> </w:t>
      </w:r>
      <w:r w:rsidRPr="0018114B">
        <w:rPr>
          <w:rFonts w:ascii="Helvetica Neue" w:hAnsi="Helvetica Neue"/>
          <w:color w:val="333333"/>
          <w:sz w:val="28"/>
          <w:szCs w:val="28"/>
          <w:lang w:val="ru-RU"/>
        </w:rPr>
        <w:t>осознание жизненных ценностей.</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Необходимые материалы:</w:t>
      </w:r>
      <w:r w:rsidRPr="0018114B">
        <w:rPr>
          <w:rFonts w:ascii="Helvetica Neue" w:hAnsi="Helvetica Neue"/>
          <w:color w:val="333333"/>
          <w:sz w:val="28"/>
          <w:szCs w:val="28"/>
        </w:rPr>
        <w:t> </w:t>
      </w:r>
      <w:r w:rsidRPr="0018114B">
        <w:rPr>
          <w:rFonts w:ascii="Helvetica Neue" w:hAnsi="Helvetica Neue"/>
          <w:color w:val="333333"/>
          <w:sz w:val="28"/>
          <w:szCs w:val="28"/>
          <w:lang w:val="ru-RU"/>
        </w:rPr>
        <w:t>фоновое музыкальное сопровождение.</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Описание:</w:t>
      </w:r>
      <w:r w:rsidRPr="0018114B">
        <w:rPr>
          <w:rFonts w:ascii="Helvetica Neue" w:hAnsi="Helvetica Neue"/>
          <w:b/>
          <w:color w:val="333333"/>
          <w:sz w:val="28"/>
          <w:szCs w:val="28"/>
        </w:rPr>
        <w:t> </w:t>
      </w:r>
      <w:r w:rsidRPr="0018114B">
        <w:rPr>
          <w:rFonts w:ascii="Helvetica Neue" w:hAnsi="Helvetica Neue"/>
          <w:color w:val="333333"/>
          <w:sz w:val="28"/>
          <w:szCs w:val="28"/>
          <w:lang w:val="ru-RU"/>
        </w:rPr>
        <w:t>Участникам раздают по шесть листочков бумаги и предлагают на каждом из них написать то, что для них является наиболее ценным в жизни. Затем, листочки ранжируются таком образом, чтобы самая большая ценность оказалась на самом последнем листочке. Тренер предлагает представить себе, что случилось страшное событие, и из жизни исчезла та ценность, которая написана на первой бумажке. Ведущий предлагает смять и отложить листочек и подумать о том, как теперь без этого живется. Так происходит с каждой ценностью по порядку. Каждый раз предлагается обратить внимание на внутреннее состояние после потери ценности. Затем тренер объявляет, что произошло чудо, и появилась возможность вернуть любую из ценностей, можно выбрать одну из смятых бумажек. Так шесть раз. Вернуть участникам их листочки. Затем предлагается осознать, что произошло, может добавить какие-то ценности, посмотреть, остался ли прежний порядок ранжирования. Упражнение выполняется под спокойную музыку, большое значение имеют интонации и голос тренера, произносимый текст должен быть простым и четким.</w:t>
      </w:r>
    </w:p>
    <w:p w:rsidR="000F520E" w:rsidRPr="0018114B" w:rsidRDefault="000F520E" w:rsidP="000F520E">
      <w:pPr>
        <w:pStyle w:val="Textbody"/>
        <w:widowControl/>
        <w:spacing w:after="150"/>
        <w:jc w:val="both"/>
        <w:rPr>
          <w:rFonts w:ascii="Helvetica Neue" w:hAnsi="Helvetica Neue"/>
          <w:color w:val="333333"/>
          <w:sz w:val="28"/>
          <w:szCs w:val="28"/>
        </w:rPr>
      </w:pPr>
      <w:r w:rsidRPr="0018114B">
        <w:rPr>
          <w:rFonts w:ascii="Helvetica Neue" w:hAnsi="Helvetica Neue"/>
          <w:color w:val="333333"/>
          <w:sz w:val="28"/>
          <w:szCs w:val="28"/>
          <w:lang w:val="ru-RU"/>
        </w:rPr>
        <w:t xml:space="preserve">Упражнение связано с сильными эмоциональными переживаниями, необходимо дать возможность всем участникам поделиться своими чувствами. Обстановка во время проведения упражнения должна быть предельно безопасной - не должно быть лишних звуков, никто не должен входить в помещение, участники не должны мешать друг другу (их можно рассадить на комфортное расстояние друг от друга). Важным моментом завершения упражнения является выход из него, возвращение участникам их «ценностей». Ведущий должен получить опыт проведения этого упражнения, оценить его глубину, прежде чем проводить его на группе. </w:t>
      </w:r>
      <w:proofErr w:type="gramStart"/>
      <w:r w:rsidRPr="0018114B">
        <w:rPr>
          <w:rFonts w:ascii="Helvetica Neue" w:hAnsi="Helvetica Neue"/>
          <w:color w:val="333333"/>
          <w:sz w:val="28"/>
          <w:szCs w:val="28"/>
        </w:rPr>
        <w:t xml:space="preserve">В </w:t>
      </w:r>
      <w:proofErr w:type="spellStart"/>
      <w:r w:rsidRPr="0018114B">
        <w:rPr>
          <w:rFonts w:ascii="Helvetica Neue" w:hAnsi="Helvetica Neue"/>
          <w:color w:val="333333"/>
          <w:sz w:val="28"/>
          <w:szCs w:val="28"/>
        </w:rPr>
        <w:t>конце</w:t>
      </w:r>
      <w:proofErr w:type="spellEnd"/>
      <w:r w:rsidRPr="0018114B">
        <w:rPr>
          <w:rFonts w:ascii="Helvetica Neue" w:hAnsi="Helvetica Neue"/>
          <w:color w:val="333333"/>
          <w:sz w:val="28"/>
          <w:szCs w:val="28"/>
        </w:rPr>
        <w:t xml:space="preserve"> </w:t>
      </w:r>
      <w:proofErr w:type="spellStart"/>
      <w:r w:rsidRPr="0018114B">
        <w:rPr>
          <w:rFonts w:ascii="Helvetica Neue" w:hAnsi="Helvetica Neue"/>
          <w:color w:val="333333"/>
          <w:sz w:val="28"/>
          <w:szCs w:val="28"/>
        </w:rPr>
        <w:t>упражнения</w:t>
      </w:r>
      <w:proofErr w:type="spellEnd"/>
      <w:r w:rsidRPr="0018114B">
        <w:rPr>
          <w:rFonts w:ascii="Helvetica Neue" w:hAnsi="Helvetica Neue"/>
          <w:color w:val="333333"/>
          <w:sz w:val="28"/>
          <w:szCs w:val="28"/>
        </w:rPr>
        <w:t xml:space="preserve"> </w:t>
      </w:r>
      <w:proofErr w:type="spellStart"/>
      <w:r w:rsidRPr="0018114B">
        <w:rPr>
          <w:rFonts w:ascii="Helvetica Neue" w:hAnsi="Helvetica Neue"/>
          <w:color w:val="333333"/>
          <w:sz w:val="28"/>
          <w:szCs w:val="28"/>
        </w:rPr>
        <w:t>проводится</w:t>
      </w:r>
      <w:proofErr w:type="spellEnd"/>
      <w:r w:rsidRPr="0018114B">
        <w:rPr>
          <w:rFonts w:ascii="Helvetica Neue" w:hAnsi="Helvetica Neue"/>
          <w:color w:val="333333"/>
          <w:sz w:val="28"/>
          <w:szCs w:val="28"/>
        </w:rPr>
        <w:t xml:space="preserve"> </w:t>
      </w:r>
      <w:proofErr w:type="spellStart"/>
      <w:r w:rsidRPr="0018114B">
        <w:rPr>
          <w:rFonts w:ascii="Helvetica Neue" w:hAnsi="Helvetica Neue"/>
          <w:color w:val="333333"/>
          <w:sz w:val="28"/>
          <w:szCs w:val="28"/>
        </w:rPr>
        <w:t>обсуждение</w:t>
      </w:r>
      <w:proofErr w:type="spellEnd"/>
      <w:r w:rsidRPr="0018114B">
        <w:rPr>
          <w:rFonts w:ascii="Helvetica Neue" w:hAnsi="Helvetica Neue"/>
          <w:color w:val="333333"/>
          <w:sz w:val="28"/>
          <w:szCs w:val="28"/>
        </w:rPr>
        <w:t>.</w:t>
      </w:r>
      <w:proofErr w:type="gramEnd"/>
    </w:p>
    <w:p w:rsidR="000F520E" w:rsidRPr="0018114B" w:rsidRDefault="000F520E" w:rsidP="000F520E">
      <w:pPr>
        <w:pStyle w:val="Textbody"/>
        <w:widowControl/>
        <w:spacing w:after="150"/>
        <w:jc w:val="both"/>
        <w:rPr>
          <w:sz w:val="28"/>
          <w:szCs w:val="28"/>
        </w:rPr>
      </w:pPr>
    </w:p>
    <w:tbl>
      <w:tblPr>
        <w:tblW w:w="10455" w:type="dxa"/>
        <w:tblInd w:w="105" w:type="dxa"/>
        <w:tblLayout w:type="fixed"/>
        <w:tblCellMar>
          <w:left w:w="10" w:type="dxa"/>
          <w:right w:w="10" w:type="dxa"/>
        </w:tblCellMar>
        <w:tblLook w:val="04A0" w:firstRow="1" w:lastRow="0" w:firstColumn="1" w:lastColumn="0" w:noHBand="0" w:noVBand="1"/>
      </w:tblPr>
      <w:tblGrid>
        <w:gridCol w:w="2805"/>
        <w:gridCol w:w="2955"/>
        <w:gridCol w:w="2565"/>
        <w:gridCol w:w="2130"/>
      </w:tblGrid>
      <w:tr w:rsidR="000F520E" w:rsidRPr="0018114B" w:rsidTr="005E166D">
        <w:tc>
          <w:tcPr>
            <w:tcW w:w="2805"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0F520E" w:rsidRPr="0018114B" w:rsidRDefault="000F520E" w:rsidP="005E166D">
            <w:pPr>
              <w:pStyle w:val="TableContents"/>
              <w:spacing w:after="150"/>
              <w:jc w:val="center"/>
              <w:rPr>
                <w:sz w:val="28"/>
                <w:szCs w:val="28"/>
                <w:lang w:val="ru-RU"/>
              </w:rPr>
            </w:pPr>
            <w:r w:rsidRPr="0018114B">
              <w:rPr>
                <w:sz w:val="28"/>
                <w:szCs w:val="28"/>
                <w:lang w:val="ru-RU"/>
              </w:rPr>
              <w:t>любовь</w:t>
            </w:r>
          </w:p>
          <w:p w:rsidR="000F520E" w:rsidRPr="0018114B" w:rsidRDefault="000F520E" w:rsidP="005E166D">
            <w:pPr>
              <w:pStyle w:val="TableContents"/>
              <w:spacing w:after="150"/>
              <w:jc w:val="center"/>
              <w:rPr>
                <w:sz w:val="28"/>
                <w:szCs w:val="28"/>
                <w:lang w:val="ru-RU"/>
              </w:rPr>
            </w:pPr>
            <w:r w:rsidRPr="0018114B">
              <w:rPr>
                <w:sz w:val="28"/>
                <w:szCs w:val="28"/>
                <w:lang w:val="ru-RU"/>
              </w:rPr>
              <w:t>дети</w:t>
            </w:r>
          </w:p>
          <w:p w:rsidR="000F520E" w:rsidRPr="0018114B" w:rsidRDefault="000F520E" w:rsidP="005E166D">
            <w:pPr>
              <w:pStyle w:val="TableContents"/>
              <w:spacing w:after="150"/>
              <w:jc w:val="center"/>
              <w:rPr>
                <w:sz w:val="28"/>
                <w:szCs w:val="28"/>
                <w:lang w:val="ru-RU"/>
              </w:rPr>
            </w:pPr>
            <w:r w:rsidRPr="0018114B">
              <w:rPr>
                <w:sz w:val="28"/>
                <w:szCs w:val="28"/>
                <w:lang w:val="ru-RU"/>
              </w:rPr>
              <w:t>семейные традиции</w:t>
            </w:r>
          </w:p>
          <w:p w:rsidR="000F520E" w:rsidRPr="0018114B" w:rsidRDefault="000F520E" w:rsidP="005E166D">
            <w:pPr>
              <w:pStyle w:val="TableContents"/>
              <w:spacing w:after="150"/>
              <w:jc w:val="center"/>
              <w:rPr>
                <w:sz w:val="28"/>
                <w:szCs w:val="28"/>
                <w:lang w:val="ru-RU"/>
              </w:rPr>
            </w:pPr>
            <w:r w:rsidRPr="0018114B">
              <w:rPr>
                <w:sz w:val="28"/>
                <w:szCs w:val="28"/>
                <w:lang w:val="ru-RU"/>
              </w:rPr>
              <w:t>жизнь с родителями</w:t>
            </w:r>
          </w:p>
          <w:p w:rsidR="000F520E" w:rsidRPr="0018114B" w:rsidRDefault="000F520E" w:rsidP="005E166D">
            <w:pPr>
              <w:pStyle w:val="TableContents"/>
              <w:spacing w:after="150"/>
              <w:jc w:val="center"/>
              <w:rPr>
                <w:sz w:val="28"/>
                <w:szCs w:val="28"/>
              </w:rPr>
            </w:pPr>
            <w:proofErr w:type="spellStart"/>
            <w:r w:rsidRPr="0018114B">
              <w:rPr>
                <w:sz w:val="28"/>
                <w:szCs w:val="28"/>
              </w:rPr>
              <w:t>своя</w:t>
            </w:r>
            <w:proofErr w:type="spellEnd"/>
            <w:r w:rsidRPr="0018114B">
              <w:rPr>
                <w:sz w:val="28"/>
                <w:szCs w:val="28"/>
              </w:rPr>
              <w:t xml:space="preserve"> </w:t>
            </w:r>
            <w:proofErr w:type="spellStart"/>
            <w:r w:rsidRPr="0018114B">
              <w:rPr>
                <w:sz w:val="28"/>
                <w:szCs w:val="28"/>
              </w:rPr>
              <w:t>собственная</w:t>
            </w:r>
            <w:proofErr w:type="spellEnd"/>
            <w:r w:rsidRPr="0018114B">
              <w:rPr>
                <w:sz w:val="28"/>
                <w:szCs w:val="28"/>
              </w:rPr>
              <w:t xml:space="preserve"> </w:t>
            </w:r>
            <w:proofErr w:type="spellStart"/>
            <w:r w:rsidRPr="0018114B">
              <w:rPr>
                <w:sz w:val="28"/>
                <w:szCs w:val="28"/>
              </w:rPr>
              <w:t>будущая</w:t>
            </w:r>
            <w:proofErr w:type="spellEnd"/>
            <w:r w:rsidRPr="0018114B">
              <w:rPr>
                <w:sz w:val="28"/>
                <w:szCs w:val="28"/>
              </w:rPr>
              <w:t xml:space="preserve"> </w:t>
            </w:r>
            <w:proofErr w:type="spellStart"/>
            <w:r w:rsidRPr="0018114B">
              <w:rPr>
                <w:sz w:val="28"/>
                <w:szCs w:val="28"/>
              </w:rPr>
              <w:t>семья</w:t>
            </w:r>
            <w:proofErr w:type="spellEnd"/>
          </w:p>
        </w:tc>
        <w:tc>
          <w:tcPr>
            <w:tcW w:w="2955"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0F520E" w:rsidRPr="0018114B" w:rsidRDefault="000F520E" w:rsidP="005E166D">
            <w:pPr>
              <w:pStyle w:val="TableContents"/>
              <w:spacing w:after="150"/>
              <w:jc w:val="center"/>
              <w:rPr>
                <w:sz w:val="28"/>
                <w:szCs w:val="28"/>
                <w:lang w:val="ru-RU"/>
              </w:rPr>
            </w:pPr>
            <w:r w:rsidRPr="0018114B">
              <w:rPr>
                <w:sz w:val="28"/>
                <w:szCs w:val="28"/>
                <w:lang w:val="ru-RU"/>
              </w:rPr>
              <w:t>карьера</w:t>
            </w:r>
          </w:p>
          <w:p w:rsidR="000F520E" w:rsidRPr="0018114B" w:rsidRDefault="000F520E" w:rsidP="005E166D">
            <w:pPr>
              <w:pStyle w:val="TableContents"/>
              <w:spacing w:after="150"/>
              <w:jc w:val="center"/>
              <w:rPr>
                <w:sz w:val="28"/>
                <w:szCs w:val="28"/>
                <w:lang w:val="ru-RU"/>
              </w:rPr>
            </w:pPr>
            <w:r w:rsidRPr="0018114B">
              <w:rPr>
                <w:sz w:val="28"/>
                <w:szCs w:val="28"/>
                <w:lang w:val="ru-RU"/>
              </w:rPr>
              <w:t>знания</w:t>
            </w:r>
          </w:p>
          <w:p w:rsidR="000F520E" w:rsidRPr="0018114B" w:rsidRDefault="000F520E" w:rsidP="005E166D">
            <w:pPr>
              <w:pStyle w:val="TableContents"/>
              <w:spacing w:after="150"/>
              <w:jc w:val="center"/>
              <w:rPr>
                <w:sz w:val="28"/>
                <w:szCs w:val="28"/>
                <w:lang w:val="ru-RU"/>
              </w:rPr>
            </w:pPr>
            <w:r w:rsidRPr="0018114B">
              <w:rPr>
                <w:sz w:val="28"/>
                <w:szCs w:val="28"/>
                <w:lang w:val="ru-RU"/>
              </w:rPr>
              <w:t>эрудиция</w:t>
            </w:r>
          </w:p>
          <w:p w:rsidR="000F520E" w:rsidRPr="0018114B" w:rsidRDefault="000F520E" w:rsidP="005E166D">
            <w:pPr>
              <w:pStyle w:val="TableContents"/>
              <w:spacing w:after="150"/>
              <w:jc w:val="center"/>
              <w:rPr>
                <w:sz w:val="28"/>
                <w:szCs w:val="28"/>
                <w:lang w:val="ru-RU"/>
              </w:rPr>
            </w:pPr>
            <w:r w:rsidRPr="0018114B">
              <w:rPr>
                <w:sz w:val="28"/>
                <w:szCs w:val="28"/>
                <w:lang w:val="ru-RU"/>
              </w:rPr>
              <w:t>профессиональная учеба</w:t>
            </w:r>
          </w:p>
          <w:p w:rsidR="000F520E" w:rsidRPr="0018114B" w:rsidRDefault="000F520E" w:rsidP="005E166D">
            <w:pPr>
              <w:pStyle w:val="TableContents"/>
              <w:spacing w:after="150"/>
              <w:jc w:val="center"/>
              <w:rPr>
                <w:sz w:val="28"/>
                <w:szCs w:val="28"/>
                <w:lang w:val="ru-RU"/>
              </w:rPr>
            </w:pPr>
            <w:r w:rsidRPr="0018114B">
              <w:rPr>
                <w:sz w:val="28"/>
                <w:szCs w:val="28"/>
                <w:lang w:val="ru-RU"/>
              </w:rPr>
              <w:t>профессиональное развитие и рост</w:t>
            </w:r>
          </w:p>
        </w:tc>
        <w:tc>
          <w:tcPr>
            <w:tcW w:w="2565"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0F520E" w:rsidRPr="0018114B" w:rsidRDefault="000F520E" w:rsidP="005E166D">
            <w:pPr>
              <w:pStyle w:val="TableContents"/>
              <w:spacing w:after="150"/>
              <w:jc w:val="center"/>
              <w:rPr>
                <w:sz w:val="28"/>
                <w:szCs w:val="28"/>
              </w:rPr>
            </w:pPr>
            <w:proofErr w:type="spellStart"/>
            <w:r w:rsidRPr="0018114B">
              <w:rPr>
                <w:sz w:val="28"/>
                <w:szCs w:val="28"/>
              </w:rPr>
              <w:t>увлечения</w:t>
            </w:r>
            <w:proofErr w:type="spellEnd"/>
          </w:p>
          <w:p w:rsidR="000F520E" w:rsidRPr="0018114B" w:rsidRDefault="000F520E" w:rsidP="005E166D">
            <w:pPr>
              <w:pStyle w:val="TableContents"/>
              <w:spacing w:after="150"/>
              <w:jc w:val="center"/>
              <w:rPr>
                <w:sz w:val="28"/>
                <w:szCs w:val="28"/>
              </w:rPr>
            </w:pPr>
            <w:proofErr w:type="spellStart"/>
            <w:r w:rsidRPr="0018114B">
              <w:rPr>
                <w:sz w:val="28"/>
                <w:szCs w:val="28"/>
              </w:rPr>
              <w:t>развлечения</w:t>
            </w:r>
            <w:proofErr w:type="spellEnd"/>
          </w:p>
          <w:p w:rsidR="000F520E" w:rsidRPr="0018114B" w:rsidRDefault="000F520E" w:rsidP="005E166D">
            <w:pPr>
              <w:pStyle w:val="TableContents"/>
              <w:spacing w:after="150"/>
              <w:jc w:val="center"/>
              <w:rPr>
                <w:sz w:val="28"/>
                <w:szCs w:val="28"/>
              </w:rPr>
            </w:pPr>
            <w:proofErr w:type="spellStart"/>
            <w:r w:rsidRPr="0018114B">
              <w:rPr>
                <w:sz w:val="28"/>
                <w:szCs w:val="28"/>
              </w:rPr>
              <w:t>путешествия</w:t>
            </w:r>
            <w:proofErr w:type="spellEnd"/>
          </w:p>
          <w:p w:rsidR="000F520E" w:rsidRPr="0018114B" w:rsidRDefault="000F520E" w:rsidP="005E166D">
            <w:pPr>
              <w:pStyle w:val="TableContents"/>
              <w:spacing w:after="150"/>
              <w:jc w:val="center"/>
              <w:rPr>
                <w:sz w:val="28"/>
                <w:szCs w:val="28"/>
              </w:rPr>
            </w:pPr>
            <w:proofErr w:type="spellStart"/>
            <w:r w:rsidRPr="0018114B">
              <w:rPr>
                <w:sz w:val="28"/>
                <w:szCs w:val="28"/>
              </w:rPr>
              <w:t>отдых</w:t>
            </w:r>
            <w:proofErr w:type="spellEnd"/>
          </w:p>
          <w:p w:rsidR="000F520E" w:rsidRPr="0018114B" w:rsidRDefault="000F520E" w:rsidP="005E166D">
            <w:pPr>
              <w:pStyle w:val="TableContents"/>
              <w:spacing w:after="150"/>
              <w:jc w:val="center"/>
              <w:rPr>
                <w:sz w:val="28"/>
                <w:szCs w:val="28"/>
              </w:rPr>
            </w:pPr>
          </w:p>
        </w:tc>
        <w:tc>
          <w:tcPr>
            <w:tcW w:w="2130"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0F520E" w:rsidRPr="0018114B" w:rsidRDefault="000F520E" w:rsidP="005E166D">
            <w:pPr>
              <w:pStyle w:val="TableContents"/>
              <w:spacing w:after="150"/>
              <w:jc w:val="center"/>
              <w:rPr>
                <w:sz w:val="28"/>
                <w:szCs w:val="28"/>
                <w:lang w:val="ru-RU"/>
              </w:rPr>
            </w:pPr>
            <w:r w:rsidRPr="0018114B">
              <w:rPr>
                <w:sz w:val="28"/>
                <w:szCs w:val="28"/>
                <w:lang w:val="ru-RU"/>
              </w:rPr>
              <w:t>деньги</w:t>
            </w:r>
          </w:p>
          <w:p w:rsidR="000F520E" w:rsidRPr="0018114B" w:rsidRDefault="000F520E" w:rsidP="005E166D">
            <w:pPr>
              <w:pStyle w:val="TableContents"/>
              <w:spacing w:after="150"/>
              <w:jc w:val="center"/>
              <w:rPr>
                <w:sz w:val="28"/>
                <w:szCs w:val="28"/>
                <w:lang w:val="ru-RU"/>
              </w:rPr>
            </w:pPr>
            <w:r w:rsidRPr="0018114B">
              <w:rPr>
                <w:sz w:val="28"/>
                <w:szCs w:val="28"/>
                <w:lang w:val="ru-RU"/>
              </w:rPr>
              <w:t>личные вещи</w:t>
            </w:r>
          </w:p>
          <w:p w:rsidR="000F520E" w:rsidRPr="0018114B" w:rsidRDefault="000F520E" w:rsidP="005E166D">
            <w:pPr>
              <w:pStyle w:val="TableContents"/>
              <w:spacing w:after="150"/>
              <w:jc w:val="center"/>
              <w:rPr>
                <w:sz w:val="28"/>
                <w:szCs w:val="28"/>
                <w:lang w:val="ru-RU"/>
              </w:rPr>
            </w:pPr>
            <w:r w:rsidRPr="0018114B">
              <w:rPr>
                <w:sz w:val="28"/>
                <w:szCs w:val="28"/>
                <w:lang w:val="ru-RU"/>
              </w:rPr>
              <w:t>личное имущество</w:t>
            </w:r>
          </w:p>
          <w:p w:rsidR="000F520E" w:rsidRPr="0018114B" w:rsidRDefault="000F520E" w:rsidP="005E166D">
            <w:pPr>
              <w:pStyle w:val="TableContents"/>
              <w:spacing w:after="150"/>
              <w:jc w:val="center"/>
              <w:rPr>
                <w:sz w:val="28"/>
                <w:szCs w:val="28"/>
                <w:lang w:val="ru-RU"/>
              </w:rPr>
            </w:pPr>
            <w:r w:rsidRPr="0018114B">
              <w:rPr>
                <w:sz w:val="28"/>
                <w:szCs w:val="28"/>
                <w:lang w:val="ru-RU"/>
              </w:rPr>
              <w:t>финансовые накопления</w:t>
            </w:r>
          </w:p>
          <w:p w:rsidR="000F520E" w:rsidRPr="0018114B" w:rsidRDefault="000F520E" w:rsidP="005E166D">
            <w:pPr>
              <w:pStyle w:val="TableContents"/>
              <w:spacing w:after="150"/>
              <w:jc w:val="center"/>
              <w:rPr>
                <w:sz w:val="28"/>
                <w:szCs w:val="28"/>
                <w:lang w:val="ru-RU"/>
              </w:rPr>
            </w:pPr>
          </w:p>
        </w:tc>
      </w:tr>
      <w:tr w:rsidR="000F520E" w:rsidRPr="0018114B" w:rsidTr="005E166D">
        <w:tc>
          <w:tcPr>
            <w:tcW w:w="2805"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0F520E" w:rsidRPr="0018114B" w:rsidRDefault="000F520E" w:rsidP="005E166D">
            <w:pPr>
              <w:pStyle w:val="TableContents"/>
              <w:spacing w:after="150"/>
              <w:jc w:val="center"/>
              <w:rPr>
                <w:sz w:val="28"/>
                <w:szCs w:val="28"/>
                <w:lang w:val="ru-RU"/>
              </w:rPr>
            </w:pPr>
            <w:r w:rsidRPr="0018114B">
              <w:rPr>
                <w:sz w:val="28"/>
                <w:szCs w:val="28"/>
                <w:lang w:val="ru-RU"/>
              </w:rPr>
              <w:lastRenderedPageBreak/>
              <w:t>любовь к богу</w:t>
            </w:r>
          </w:p>
          <w:p w:rsidR="000F520E" w:rsidRPr="0018114B" w:rsidRDefault="000F520E" w:rsidP="005E166D">
            <w:pPr>
              <w:pStyle w:val="TableContents"/>
              <w:spacing w:after="150"/>
              <w:jc w:val="center"/>
              <w:rPr>
                <w:sz w:val="28"/>
                <w:szCs w:val="28"/>
                <w:lang w:val="ru-RU"/>
              </w:rPr>
            </w:pPr>
            <w:r w:rsidRPr="0018114B">
              <w:rPr>
                <w:sz w:val="28"/>
                <w:szCs w:val="28"/>
                <w:lang w:val="ru-RU"/>
              </w:rPr>
              <w:t>гармония души и психики</w:t>
            </w:r>
          </w:p>
          <w:p w:rsidR="000F520E" w:rsidRPr="0018114B" w:rsidRDefault="000F520E" w:rsidP="005E166D">
            <w:pPr>
              <w:pStyle w:val="TableContents"/>
              <w:spacing w:after="150"/>
              <w:jc w:val="center"/>
              <w:rPr>
                <w:sz w:val="28"/>
                <w:szCs w:val="28"/>
                <w:lang w:val="ru-RU"/>
              </w:rPr>
            </w:pPr>
            <w:r w:rsidRPr="0018114B">
              <w:rPr>
                <w:sz w:val="28"/>
                <w:szCs w:val="28"/>
                <w:lang w:val="ru-RU"/>
              </w:rPr>
              <w:t>внутреннее развитие</w:t>
            </w:r>
          </w:p>
          <w:p w:rsidR="000F520E" w:rsidRPr="0018114B" w:rsidRDefault="000F520E" w:rsidP="005E166D">
            <w:pPr>
              <w:pStyle w:val="TableContents"/>
              <w:spacing w:after="150"/>
              <w:jc w:val="center"/>
              <w:rPr>
                <w:sz w:val="28"/>
                <w:szCs w:val="28"/>
                <w:lang w:val="ru-RU"/>
              </w:rPr>
            </w:pPr>
            <w:r w:rsidRPr="0018114B">
              <w:rPr>
                <w:sz w:val="28"/>
                <w:szCs w:val="28"/>
                <w:lang w:val="ru-RU"/>
              </w:rPr>
              <w:t>победы и поражения духа</w:t>
            </w:r>
          </w:p>
          <w:p w:rsidR="000F520E" w:rsidRPr="0018114B" w:rsidRDefault="000F520E" w:rsidP="005E166D">
            <w:pPr>
              <w:pStyle w:val="TableContents"/>
              <w:spacing w:after="150"/>
              <w:jc w:val="center"/>
              <w:rPr>
                <w:sz w:val="28"/>
                <w:szCs w:val="28"/>
              </w:rPr>
            </w:pPr>
            <w:proofErr w:type="spellStart"/>
            <w:r w:rsidRPr="0018114B">
              <w:rPr>
                <w:sz w:val="28"/>
                <w:szCs w:val="28"/>
              </w:rPr>
              <w:t>взлеты</w:t>
            </w:r>
            <w:proofErr w:type="spellEnd"/>
            <w:r w:rsidRPr="0018114B">
              <w:rPr>
                <w:sz w:val="28"/>
                <w:szCs w:val="28"/>
              </w:rPr>
              <w:t xml:space="preserve"> и </w:t>
            </w:r>
            <w:proofErr w:type="spellStart"/>
            <w:r w:rsidRPr="0018114B">
              <w:rPr>
                <w:sz w:val="28"/>
                <w:szCs w:val="28"/>
              </w:rPr>
              <w:t>падения</w:t>
            </w:r>
            <w:proofErr w:type="spellEnd"/>
          </w:p>
        </w:tc>
        <w:tc>
          <w:tcPr>
            <w:tcW w:w="2955"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0F520E" w:rsidRPr="0018114B" w:rsidRDefault="000F520E" w:rsidP="005E166D">
            <w:pPr>
              <w:pStyle w:val="TableContents"/>
              <w:spacing w:after="150"/>
              <w:jc w:val="center"/>
              <w:rPr>
                <w:sz w:val="28"/>
                <w:szCs w:val="28"/>
                <w:lang w:val="ru-RU"/>
              </w:rPr>
            </w:pPr>
            <w:r w:rsidRPr="0018114B">
              <w:rPr>
                <w:sz w:val="28"/>
                <w:szCs w:val="28"/>
                <w:lang w:val="ru-RU"/>
              </w:rPr>
              <w:t>здоровье</w:t>
            </w:r>
          </w:p>
          <w:p w:rsidR="000F520E" w:rsidRPr="0018114B" w:rsidRDefault="000F520E" w:rsidP="005E166D">
            <w:pPr>
              <w:pStyle w:val="TableContents"/>
              <w:spacing w:after="150"/>
              <w:jc w:val="center"/>
              <w:rPr>
                <w:sz w:val="28"/>
                <w:szCs w:val="28"/>
                <w:lang w:val="ru-RU"/>
              </w:rPr>
            </w:pPr>
            <w:r w:rsidRPr="0018114B">
              <w:rPr>
                <w:sz w:val="28"/>
                <w:szCs w:val="28"/>
                <w:lang w:val="ru-RU"/>
              </w:rPr>
              <w:t>спорт красота и гигиена тела</w:t>
            </w:r>
          </w:p>
          <w:p w:rsidR="000F520E" w:rsidRPr="0018114B" w:rsidRDefault="000F520E" w:rsidP="005E166D">
            <w:pPr>
              <w:pStyle w:val="TableContents"/>
              <w:spacing w:after="150"/>
              <w:jc w:val="center"/>
              <w:rPr>
                <w:sz w:val="28"/>
                <w:szCs w:val="28"/>
                <w:lang w:val="ru-RU"/>
              </w:rPr>
            </w:pPr>
          </w:p>
        </w:tc>
        <w:tc>
          <w:tcPr>
            <w:tcW w:w="2565"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0F520E" w:rsidRPr="0018114B" w:rsidRDefault="000F520E" w:rsidP="005E166D">
            <w:pPr>
              <w:pStyle w:val="TableContents"/>
              <w:spacing w:after="150"/>
              <w:jc w:val="center"/>
              <w:rPr>
                <w:sz w:val="28"/>
                <w:szCs w:val="28"/>
                <w:lang w:val="ru-RU"/>
              </w:rPr>
            </w:pPr>
            <w:r w:rsidRPr="0018114B">
              <w:rPr>
                <w:sz w:val="28"/>
                <w:szCs w:val="28"/>
                <w:lang w:val="ru-RU"/>
              </w:rPr>
              <w:t>дружба общение</w:t>
            </w:r>
          </w:p>
          <w:p w:rsidR="000F520E" w:rsidRPr="0018114B" w:rsidRDefault="000F520E" w:rsidP="005E166D">
            <w:pPr>
              <w:pStyle w:val="TableContents"/>
              <w:spacing w:after="150"/>
              <w:jc w:val="center"/>
              <w:rPr>
                <w:sz w:val="28"/>
                <w:szCs w:val="28"/>
                <w:lang w:val="ru-RU"/>
              </w:rPr>
            </w:pPr>
            <w:r w:rsidRPr="0018114B">
              <w:rPr>
                <w:sz w:val="28"/>
                <w:szCs w:val="28"/>
                <w:lang w:val="ru-RU"/>
              </w:rPr>
              <w:t>общественная деятельность</w:t>
            </w:r>
          </w:p>
          <w:p w:rsidR="000F520E" w:rsidRPr="0018114B" w:rsidRDefault="000F520E" w:rsidP="005E166D">
            <w:pPr>
              <w:pStyle w:val="TableContents"/>
              <w:spacing w:after="150"/>
              <w:jc w:val="center"/>
              <w:rPr>
                <w:sz w:val="28"/>
                <w:szCs w:val="28"/>
                <w:lang w:val="ru-RU"/>
              </w:rPr>
            </w:pPr>
            <w:r w:rsidRPr="0018114B">
              <w:rPr>
                <w:sz w:val="28"/>
                <w:szCs w:val="28"/>
                <w:lang w:val="ru-RU"/>
              </w:rPr>
              <w:t>статус уважение</w:t>
            </w:r>
          </w:p>
          <w:p w:rsidR="000F520E" w:rsidRPr="0018114B" w:rsidRDefault="000F520E" w:rsidP="005E166D">
            <w:pPr>
              <w:pStyle w:val="TableContents"/>
              <w:spacing w:after="150"/>
              <w:jc w:val="center"/>
              <w:rPr>
                <w:sz w:val="28"/>
                <w:szCs w:val="28"/>
              </w:rPr>
            </w:pPr>
            <w:proofErr w:type="spellStart"/>
            <w:r w:rsidRPr="0018114B">
              <w:rPr>
                <w:sz w:val="28"/>
                <w:szCs w:val="28"/>
              </w:rPr>
              <w:t>признание</w:t>
            </w:r>
            <w:proofErr w:type="spellEnd"/>
          </w:p>
          <w:p w:rsidR="000F520E" w:rsidRPr="0018114B" w:rsidRDefault="000F520E" w:rsidP="005E166D">
            <w:pPr>
              <w:pStyle w:val="TableContents"/>
              <w:spacing w:after="150"/>
              <w:jc w:val="center"/>
              <w:rPr>
                <w:sz w:val="28"/>
                <w:szCs w:val="28"/>
              </w:rPr>
            </w:pPr>
          </w:p>
        </w:tc>
        <w:tc>
          <w:tcPr>
            <w:tcW w:w="2130" w:type="dxa"/>
            <w:tcBorders>
              <w:top w:val="single" w:sz="2" w:space="0" w:color="000001"/>
              <w:left w:val="single" w:sz="2" w:space="0" w:color="000001"/>
              <w:bottom w:val="single" w:sz="2" w:space="0" w:color="000001"/>
              <w:right w:val="single" w:sz="2" w:space="0" w:color="000001"/>
            </w:tcBorders>
            <w:shd w:val="clear" w:color="auto" w:fill="FFFFFF"/>
            <w:tcMar>
              <w:top w:w="28" w:type="dxa"/>
              <w:left w:w="115" w:type="dxa"/>
              <w:bottom w:w="28" w:type="dxa"/>
              <w:right w:w="115" w:type="dxa"/>
            </w:tcMar>
          </w:tcPr>
          <w:p w:rsidR="000F520E" w:rsidRPr="0018114B" w:rsidRDefault="000F520E" w:rsidP="005E166D">
            <w:pPr>
              <w:pStyle w:val="TableContents"/>
              <w:spacing w:after="150"/>
              <w:jc w:val="center"/>
              <w:rPr>
                <w:sz w:val="28"/>
                <w:szCs w:val="28"/>
              </w:rPr>
            </w:pPr>
          </w:p>
        </w:tc>
      </w:tr>
    </w:tbl>
    <w:p w:rsidR="000F520E" w:rsidRPr="0018114B" w:rsidRDefault="000F520E" w:rsidP="000F520E">
      <w:pPr>
        <w:pStyle w:val="Textbody"/>
        <w:widowControl/>
        <w:spacing w:after="150"/>
        <w:jc w:val="both"/>
        <w:rPr>
          <w:sz w:val="28"/>
          <w:szCs w:val="28"/>
        </w:rPr>
      </w:pP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Резюме ведущего:</w:t>
      </w:r>
      <w:r w:rsidRPr="0018114B">
        <w:rPr>
          <w:rFonts w:ascii="Helvetica Neue" w:hAnsi="Helvetica Neue"/>
          <w:color w:val="333333"/>
          <w:sz w:val="28"/>
          <w:szCs w:val="28"/>
        </w:rPr>
        <w:t> </w:t>
      </w:r>
      <w:r w:rsidRPr="0018114B">
        <w:rPr>
          <w:rFonts w:ascii="Helvetica Neue" w:hAnsi="Helvetica Neue"/>
          <w:color w:val="333333"/>
          <w:sz w:val="28"/>
          <w:szCs w:val="28"/>
          <w:lang w:val="ru-RU"/>
        </w:rPr>
        <w:t>Ведущий подчеркивает, насколько важно выстроить собственную иерархию ценностей.</w:t>
      </w:r>
    </w:p>
    <w:p w:rsidR="000F520E" w:rsidRPr="0018114B" w:rsidRDefault="000F520E" w:rsidP="000F520E">
      <w:pPr>
        <w:pStyle w:val="Textbody"/>
        <w:widowControl/>
        <w:spacing w:after="150"/>
        <w:jc w:val="both"/>
        <w:rPr>
          <w:rFonts w:ascii="Helvetica Neue" w:hAnsi="Helvetica Neue"/>
          <w:color w:val="333333"/>
          <w:sz w:val="28"/>
          <w:szCs w:val="28"/>
          <w:lang w:val="ru-RU"/>
        </w:rPr>
      </w:pPr>
      <w:r w:rsidRPr="0018114B">
        <w:rPr>
          <w:rFonts w:ascii="Helvetica Neue" w:hAnsi="Helvetica Neue"/>
          <w:b/>
          <w:color w:val="333333"/>
          <w:sz w:val="28"/>
          <w:szCs w:val="28"/>
          <w:lang w:val="ru-RU"/>
        </w:rPr>
        <w:t>Рефлексия занятия</w:t>
      </w:r>
      <w:r w:rsidRPr="0018114B">
        <w:rPr>
          <w:rFonts w:ascii="Helvetica Neue" w:hAnsi="Helvetica Neue"/>
          <w:color w:val="333333"/>
          <w:sz w:val="28"/>
          <w:szCs w:val="28"/>
          <w:lang w:val="ru-RU"/>
        </w:rPr>
        <w:t>. Цель: получить обратную связь от учеников, подвести итог занятия. Бланки, каждый по очереди говорит или по желанию: что понравилось, а что нет.</w:t>
      </w:r>
    </w:p>
    <w:p w:rsidR="000F520E" w:rsidRPr="0018114B" w:rsidRDefault="000F520E" w:rsidP="000F520E">
      <w:pPr>
        <w:pStyle w:val="Standard"/>
        <w:widowControl/>
        <w:spacing w:after="150"/>
        <w:jc w:val="both"/>
        <w:rPr>
          <w:rFonts w:cs="Times New Roman"/>
          <w:b/>
          <w:color w:val="333333"/>
          <w:sz w:val="28"/>
          <w:szCs w:val="28"/>
          <w:lang w:val="ru-RU"/>
        </w:rPr>
      </w:pPr>
    </w:p>
    <w:p w:rsidR="005F394C" w:rsidRPr="008F5081" w:rsidRDefault="00BB49C6" w:rsidP="008F5081">
      <w:pPr>
        <w:pStyle w:val="11"/>
        <w:widowControl/>
        <w:numPr>
          <w:ilvl w:val="0"/>
          <w:numId w:val="14"/>
        </w:numPr>
        <w:spacing w:before="0" w:after="30"/>
        <w:rPr>
          <w:color w:val="000000"/>
          <w:sz w:val="32"/>
          <w:szCs w:val="32"/>
          <w:u w:val="single"/>
        </w:rPr>
      </w:pPr>
      <w:r w:rsidRPr="008F5081">
        <w:rPr>
          <w:sz w:val="32"/>
          <w:szCs w:val="32"/>
          <w:u w:val="single"/>
          <w:lang w:val="ru-RU"/>
        </w:rPr>
        <w:t>Деловая игра "Искусство</w:t>
      </w:r>
      <w:r w:rsidRPr="008F5081">
        <w:rPr>
          <w:sz w:val="32"/>
          <w:szCs w:val="32"/>
          <w:u w:val="single"/>
        </w:rPr>
        <w:t> </w:t>
      </w:r>
      <w:r w:rsidRPr="008F5081">
        <w:rPr>
          <w:sz w:val="32"/>
          <w:szCs w:val="32"/>
          <w:u w:val="single"/>
          <w:lang w:val="ru-RU"/>
        </w:rPr>
        <w:t>собеседования"</w:t>
      </w:r>
      <w:r w:rsidRPr="008F5081">
        <w:rPr>
          <w:sz w:val="32"/>
          <w:szCs w:val="32"/>
          <w:u w:val="single"/>
        </w:rPr>
        <w:t> </w:t>
      </w:r>
    </w:p>
    <w:tbl>
      <w:tblPr>
        <w:tblW w:w="9645" w:type="dxa"/>
        <w:jc w:val="right"/>
        <w:tblLayout w:type="fixed"/>
        <w:tblCellMar>
          <w:left w:w="10" w:type="dxa"/>
          <w:right w:w="10" w:type="dxa"/>
        </w:tblCellMar>
        <w:tblLook w:val="04A0" w:firstRow="1" w:lastRow="0" w:firstColumn="1" w:lastColumn="0" w:noHBand="0" w:noVBand="1"/>
      </w:tblPr>
      <w:tblGrid>
        <w:gridCol w:w="9645"/>
      </w:tblGrid>
      <w:tr w:rsidR="005F394C" w:rsidRPr="0018114B" w:rsidTr="005E166D">
        <w:trPr>
          <w:jc w:val="right"/>
        </w:trPr>
        <w:tc>
          <w:tcPr>
            <w:tcW w:w="9645" w:type="dxa"/>
            <w:tcMar>
              <w:top w:w="0" w:type="dxa"/>
              <w:left w:w="0" w:type="dxa"/>
              <w:bottom w:w="0" w:type="dxa"/>
              <w:right w:w="0" w:type="dxa"/>
            </w:tcMar>
            <w:vAlign w:val="center"/>
          </w:tcPr>
          <w:p w:rsidR="005F394C" w:rsidRDefault="005F394C" w:rsidP="005E166D">
            <w:pPr>
              <w:pStyle w:val="TableContents"/>
              <w:spacing w:after="225"/>
              <w:jc w:val="both"/>
              <w:rPr>
                <w:sz w:val="28"/>
                <w:szCs w:val="28"/>
                <w:lang w:val="ru-RU"/>
              </w:rPr>
            </w:pPr>
            <w:r w:rsidRPr="0018114B">
              <w:rPr>
                <w:sz w:val="28"/>
                <w:szCs w:val="28"/>
                <w:lang w:val="ru-RU"/>
              </w:rPr>
              <w:t>Деловая игра</w:t>
            </w:r>
            <w:r w:rsidRPr="0018114B">
              <w:rPr>
                <w:sz w:val="28"/>
                <w:szCs w:val="28"/>
              </w:rPr>
              <w:t> </w:t>
            </w:r>
            <w:r w:rsidRPr="0018114B">
              <w:rPr>
                <w:sz w:val="28"/>
                <w:szCs w:val="28"/>
                <w:lang w:val="ru-RU"/>
              </w:rPr>
              <w:t xml:space="preserve">- превосходная форма подготовки к любому серьезному делу. А собеседование для будущего выпускника одно из важнейших событий, предстоящих после окончания учебного заведения. Деловая игра позволяет </w:t>
            </w:r>
            <w:r w:rsidR="000F520E" w:rsidRPr="0018114B">
              <w:rPr>
                <w:sz w:val="28"/>
                <w:szCs w:val="28"/>
                <w:lang w:val="ru-RU"/>
              </w:rPr>
              <w:t>старшеклассникам</w:t>
            </w:r>
            <w:r w:rsidRPr="0018114B">
              <w:rPr>
                <w:sz w:val="28"/>
                <w:szCs w:val="28"/>
                <w:lang w:val="ru-RU"/>
              </w:rPr>
              <w:t xml:space="preserve"> включиться в изучаемую ситуацию, побуждает к активному поиску решений и к действию.</w:t>
            </w:r>
          </w:p>
          <w:p w:rsidR="005D6BFF" w:rsidRPr="0018114B" w:rsidRDefault="005D6BFF" w:rsidP="005E166D">
            <w:pPr>
              <w:pStyle w:val="TableContents"/>
              <w:spacing w:after="225"/>
              <w:jc w:val="both"/>
              <w:rPr>
                <w:sz w:val="28"/>
                <w:szCs w:val="28"/>
                <w:lang w:val="ru-RU"/>
              </w:rPr>
            </w:pPr>
            <w:r>
              <w:rPr>
                <w:noProof/>
                <w:sz w:val="28"/>
                <w:szCs w:val="28"/>
                <w:lang w:val="ru-RU" w:eastAsia="ru-RU" w:bidi="ar-SA"/>
              </w:rPr>
              <w:drawing>
                <wp:inline distT="0" distB="0" distL="0" distR="0">
                  <wp:extent cx="6115050" cy="3486150"/>
                  <wp:effectExtent l="19050" t="0" r="0" b="0"/>
                  <wp:docPr id="18" name="Рисунок 7" descr="I:\личностно жизненное\ролевые игры\рефлексия сессии\фото\IMG_20171110_12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личностно жизненное\ролевые игры\рефлексия сессии\фото\IMG_20171110_122834.jpg"/>
                          <pic:cNvPicPr>
                            <a:picLocks noChangeAspect="1" noChangeArrowheads="1"/>
                          </pic:cNvPicPr>
                        </pic:nvPicPr>
                        <pic:blipFill>
                          <a:blip r:embed="rId8" cstate="print"/>
                          <a:srcRect/>
                          <a:stretch>
                            <a:fillRect/>
                          </a:stretch>
                        </pic:blipFill>
                        <pic:spPr bwMode="auto">
                          <a:xfrm>
                            <a:off x="0" y="0"/>
                            <a:ext cx="6115050" cy="3486150"/>
                          </a:xfrm>
                          <a:prstGeom prst="rect">
                            <a:avLst/>
                          </a:prstGeom>
                          <a:noFill/>
                          <a:ln w="9525">
                            <a:noFill/>
                            <a:miter lim="800000"/>
                            <a:headEnd/>
                            <a:tailEnd/>
                          </a:ln>
                        </pic:spPr>
                      </pic:pic>
                    </a:graphicData>
                  </a:graphic>
                </wp:inline>
              </w:drawing>
            </w:r>
          </w:p>
          <w:p w:rsidR="005F394C" w:rsidRPr="0018114B" w:rsidRDefault="005F394C" w:rsidP="005E166D">
            <w:pPr>
              <w:pStyle w:val="TableContents"/>
              <w:spacing w:after="225"/>
              <w:jc w:val="both"/>
              <w:rPr>
                <w:sz w:val="28"/>
                <w:szCs w:val="28"/>
                <w:lang w:val="ru-RU"/>
              </w:rPr>
            </w:pPr>
            <w:r w:rsidRPr="0018114B">
              <w:rPr>
                <w:b/>
                <w:sz w:val="28"/>
                <w:szCs w:val="28"/>
                <w:lang w:val="ru-RU"/>
              </w:rPr>
              <w:t>Целью деловой игры "Искусство</w:t>
            </w:r>
            <w:r w:rsidRPr="0018114B">
              <w:rPr>
                <w:b/>
                <w:sz w:val="28"/>
                <w:szCs w:val="28"/>
              </w:rPr>
              <w:t> </w:t>
            </w:r>
            <w:r w:rsidRPr="0018114B">
              <w:rPr>
                <w:b/>
                <w:sz w:val="28"/>
                <w:szCs w:val="28"/>
                <w:lang w:val="ru-RU"/>
              </w:rPr>
              <w:t>собеседования"</w:t>
            </w:r>
            <w:r w:rsidRPr="0018114B">
              <w:rPr>
                <w:sz w:val="28"/>
                <w:szCs w:val="28"/>
              </w:rPr>
              <w:t> </w:t>
            </w:r>
            <w:r w:rsidRPr="0018114B">
              <w:rPr>
                <w:sz w:val="28"/>
                <w:szCs w:val="28"/>
                <w:lang w:val="ru-RU"/>
              </w:rPr>
              <w:t xml:space="preserve">является приобретение будущими специалистами практических навыков для прохождения </w:t>
            </w:r>
            <w:r w:rsidRPr="0018114B">
              <w:rPr>
                <w:sz w:val="28"/>
                <w:szCs w:val="28"/>
                <w:lang w:val="ru-RU"/>
              </w:rPr>
              <w:lastRenderedPageBreak/>
              <w:t xml:space="preserve">собеседования, навыков самостоятельной выработки оптимальных решений </w:t>
            </w:r>
            <w:proofErr w:type="gramStart"/>
            <w:r w:rsidRPr="0018114B">
              <w:rPr>
                <w:sz w:val="28"/>
                <w:szCs w:val="28"/>
                <w:lang w:val="ru-RU"/>
              </w:rPr>
              <w:t>в</w:t>
            </w:r>
            <w:proofErr w:type="gramEnd"/>
            <w:r w:rsidRPr="0018114B">
              <w:rPr>
                <w:sz w:val="28"/>
                <w:szCs w:val="28"/>
                <w:lang w:val="ru-RU"/>
              </w:rPr>
              <w:t xml:space="preserve"> сложных ситуаций.</w:t>
            </w:r>
          </w:p>
          <w:p w:rsidR="005F394C" w:rsidRPr="0018114B" w:rsidRDefault="005F394C" w:rsidP="005E166D">
            <w:pPr>
              <w:pStyle w:val="TableContents"/>
              <w:spacing w:after="225"/>
              <w:jc w:val="both"/>
              <w:rPr>
                <w:sz w:val="28"/>
                <w:szCs w:val="28"/>
                <w:lang w:val="ru-RU"/>
              </w:rPr>
            </w:pPr>
            <w:r w:rsidRPr="0018114B">
              <w:rPr>
                <w:b/>
                <w:sz w:val="28"/>
                <w:szCs w:val="28"/>
                <w:lang w:val="ru-RU"/>
              </w:rPr>
              <w:t>Задачи, которые перед собой ставит ведущий игры:</w:t>
            </w:r>
            <w:r w:rsidRPr="0018114B">
              <w:rPr>
                <w:sz w:val="28"/>
                <w:szCs w:val="28"/>
                <w:lang w:val="ru-RU"/>
              </w:rPr>
              <w:br/>
              <w:t>1)развитие коммуникативных навыков учащихся;</w:t>
            </w:r>
            <w:r w:rsidRPr="0018114B">
              <w:rPr>
                <w:sz w:val="28"/>
                <w:szCs w:val="28"/>
              </w:rPr>
              <w:t> </w:t>
            </w:r>
            <w:r w:rsidRPr="0018114B">
              <w:rPr>
                <w:sz w:val="28"/>
                <w:szCs w:val="28"/>
                <w:lang w:val="ru-RU"/>
              </w:rPr>
              <w:br/>
              <w:t>2)приобретение выпускниками навыков решения проблем в условиях, максимально приближенных к реальной ситуации, выработки стратегии собственных действий.</w:t>
            </w:r>
            <w:r w:rsidRPr="0018114B">
              <w:rPr>
                <w:sz w:val="28"/>
                <w:szCs w:val="28"/>
              </w:rPr>
              <w:t> </w:t>
            </w:r>
          </w:p>
          <w:p w:rsidR="005F394C" w:rsidRPr="0018114B" w:rsidRDefault="005F394C" w:rsidP="005E166D">
            <w:pPr>
              <w:pStyle w:val="TableContents"/>
              <w:spacing w:after="225"/>
              <w:jc w:val="both"/>
              <w:rPr>
                <w:b/>
                <w:sz w:val="28"/>
                <w:szCs w:val="28"/>
                <w:lang w:val="ru-RU"/>
              </w:rPr>
            </w:pPr>
            <w:r w:rsidRPr="0018114B">
              <w:rPr>
                <w:b/>
                <w:sz w:val="28"/>
                <w:szCs w:val="28"/>
                <w:lang w:val="ru-RU"/>
              </w:rPr>
              <w:t>Деловая игра</w:t>
            </w:r>
            <w:r w:rsidRPr="0018114B">
              <w:rPr>
                <w:b/>
                <w:sz w:val="28"/>
                <w:szCs w:val="28"/>
              </w:rPr>
              <w:t> </w:t>
            </w:r>
            <w:r w:rsidRPr="0018114B">
              <w:rPr>
                <w:b/>
                <w:sz w:val="28"/>
                <w:szCs w:val="28"/>
                <w:lang w:val="ru-RU"/>
              </w:rPr>
              <w:t>включает в себя ряд этапов:</w:t>
            </w:r>
            <w:r w:rsidRPr="0018114B">
              <w:rPr>
                <w:b/>
                <w:sz w:val="28"/>
                <w:szCs w:val="28"/>
              </w:rPr>
              <w:t> </w:t>
            </w:r>
          </w:p>
          <w:p w:rsidR="005F394C" w:rsidRPr="0018114B" w:rsidRDefault="005F394C" w:rsidP="005E166D">
            <w:pPr>
              <w:pStyle w:val="TableContents"/>
              <w:spacing w:after="225"/>
              <w:jc w:val="both"/>
              <w:rPr>
                <w:sz w:val="28"/>
                <w:szCs w:val="28"/>
                <w:lang w:val="ru-RU"/>
              </w:rPr>
            </w:pPr>
            <w:r w:rsidRPr="0018114B">
              <w:rPr>
                <w:sz w:val="28"/>
                <w:szCs w:val="28"/>
                <w:lang w:val="ru-RU"/>
              </w:rPr>
              <w:t xml:space="preserve">1) Подготовка </w:t>
            </w:r>
            <w:r w:rsidRPr="0018114B">
              <w:rPr>
                <w:sz w:val="28"/>
                <w:szCs w:val="28"/>
              </w:rPr>
              <w:t> </w:t>
            </w:r>
            <w:r w:rsidRPr="0018114B">
              <w:rPr>
                <w:sz w:val="28"/>
                <w:szCs w:val="28"/>
                <w:lang w:val="ru-RU"/>
              </w:rPr>
              <w:t>(помещения, материала);</w:t>
            </w:r>
          </w:p>
          <w:p w:rsidR="005F394C" w:rsidRPr="0018114B" w:rsidRDefault="005F394C" w:rsidP="005E166D">
            <w:pPr>
              <w:pStyle w:val="TableContents"/>
              <w:spacing w:after="225"/>
              <w:jc w:val="both"/>
              <w:rPr>
                <w:sz w:val="28"/>
                <w:szCs w:val="28"/>
                <w:lang w:val="ru-RU"/>
              </w:rPr>
            </w:pPr>
            <w:r w:rsidRPr="0018114B">
              <w:rPr>
                <w:sz w:val="28"/>
                <w:szCs w:val="28"/>
                <w:lang w:val="ru-RU"/>
              </w:rPr>
              <w:t>2) Формирование игровой группы;</w:t>
            </w:r>
          </w:p>
          <w:p w:rsidR="005F394C" w:rsidRPr="0018114B" w:rsidRDefault="005F394C" w:rsidP="005E166D">
            <w:pPr>
              <w:pStyle w:val="TableContents"/>
              <w:spacing w:after="225"/>
              <w:jc w:val="both"/>
              <w:rPr>
                <w:sz w:val="28"/>
                <w:szCs w:val="28"/>
                <w:lang w:val="ru-RU"/>
              </w:rPr>
            </w:pPr>
            <w:r w:rsidRPr="0018114B">
              <w:rPr>
                <w:sz w:val="28"/>
                <w:szCs w:val="28"/>
                <w:lang w:val="ru-RU"/>
              </w:rPr>
              <w:t xml:space="preserve">3) Руководство и </w:t>
            </w:r>
            <w:proofErr w:type="gramStart"/>
            <w:r w:rsidRPr="0018114B">
              <w:rPr>
                <w:sz w:val="28"/>
                <w:szCs w:val="28"/>
                <w:lang w:val="ru-RU"/>
              </w:rPr>
              <w:t>контроль за</w:t>
            </w:r>
            <w:proofErr w:type="gramEnd"/>
            <w:r w:rsidRPr="0018114B">
              <w:rPr>
                <w:sz w:val="28"/>
                <w:szCs w:val="28"/>
                <w:lang w:val="ru-RU"/>
              </w:rPr>
              <w:t xml:space="preserve"> игрой;</w:t>
            </w:r>
          </w:p>
          <w:p w:rsidR="005F394C" w:rsidRPr="0018114B" w:rsidRDefault="005F394C" w:rsidP="005E166D">
            <w:pPr>
              <w:pStyle w:val="TableContents"/>
              <w:spacing w:after="225"/>
              <w:jc w:val="both"/>
              <w:rPr>
                <w:sz w:val="28"/>
                <w:szCs w:val="28"/>
                <w:lang w:val="ru-RU"/>
              </w:rPr>
            </w:pPr>
            <w:r w:rsidRPr="0018114B">
              <w:rPr>
                <w:sz w:val="28"/>
                <w:szCs w:val="28"/>
                <w:lang w:val="ru-RU"/>
              </w:rPr>
              <w:t>4) Совместное подведение итогов, дискуссия.</w:t>
            </w:r>
          </w:p>
          <w:p w:rsidR="005F394C" w:rsidRPr="0018114B" w:rsidRDefault="005F394C" w:rsidP="005E166D">
            <w:pPr>
              <w:pStyle w:val="TableContents"/>
              <w:spacing w:after="225"/>
              <w:jc w:val="both"/>
              <w:rPr>
                <w:sz w:val="28"/>
                <w:szCs w:val="28"/>
                <w:lang w:val="ru-RU"/>
              </w:rPr>
            </w:pPr>
            <w:r w:rsidRPr="0018114B">
              <w:rPr>
                <w:b/>
                <w:sz w:val="28"/>
                <w:szCs w:val="28"/>
                <w:lang w:val="ru-RU"/>
              </w:rPr>
              <w:t>Ход игры:</w:t>
            </w:r>
            <w:r w:rsidRPr="0018114B">
              <w:rPr>
                <w:sz w:val="28"/>
                <w:szCs w:val="28"/>
              </w:rPr>
              <w:t> </w:t>
            </w:r>
            <w:r w:rsidRPr="0018114B">
              <w:rPr>
                <w:sz w:val="28"/>
                <w:szCs w:val="28"/>
                <w:lang w:val="ru-RU"/>
              </w:rPr>
              <w:t>Большая группа школьников разбивается на 5 подгрупп.</w:t>
            </w:r>
          </w:p>
          <w:p w:rsidR="005F394C" w:rsidRPr="0018114B" w:rsidRDefault="005F394C" w:rsidP="005E166D">
            <w:pPr>
              <w:pStyle w:val="TableContents"/>
              <w:spacing w:after="225"/>
              <w:jc w:val="both"/>
              <w:rPr>
                <w:sz w:val="28"/>
                <w:szCs w:val="28"/>
                <w:lang w:val="ru-RU"/>
              </w:rPr>
            </w:pPr>
            <w:r w:rsidRPr="0018114B">
              <w:rPr>
                <w:sz w:val="28"/>
                <w:szCs w:val="28"/>
                <w:lang w:val="ru-RU"/>
              </w:rPr>
              <w:t>Каждая подгруппа получает раздаточный материал: Описание одной и той же вакансии (вакансию выбираем любую, главное - она должна быть реальной и с подробным перечнем требований к соискателю), этапы типового собеседования и описание того собеседования, которое им следует провести.</w:t>
            </w:r>
          </w:p>
          <w:p w:rsidR="005F394C" w:rsidRPr="0018114B" w:rsidRDefault="005F394C" w:rsidP="005E166D">
            <w:pPr>
              <w:pStyle w:val="TableContents"/>
              <w:spacing w:after="225"/>
              <w:jc w:val="both"/>
              <w:rPr>
                <w:sz w:val="28"/>
                <w:szCs w:val="28"/>
                <w:lang w:val="ru-RU"/>
              </w:rPr>
            </w:pPr>
            <w:r w:rsidRPr="0018114B">
              <w:rPr>
                <w:sz w:val="28"/>
                <w:szCs w:val="28"/>
                <w:lang w:val="ru-RU"/>
              </w:rPr>
              <w:t xml:space="preserve">Итак, перед нами </w:t>
            </w:r>
            <w:proofErr w:type="gramStart"/>
            <w:r w:rsidRPr="0018114B">
              <w:rPr>
                <w:sz w:val="28"/>
                <w:szCs w:val="28"/>
                <w:lang w:val="ru-RU"/>
              </w:rPr>
              <w:t>следующие</w:t>
            </w:r>
            <w:proofErr w:type="gramEnd"/>
            <w:r w:rsidRPr="0018114B">
              <w:rPr>
                <w:sz w:val="28"/>
                <w:szCs w:val="28"/>
                <w:lang w:val="ru-RU"/>
              </w:rPr>
              <w:t xml:space="preserve"> 5 групп участников:</w:t>
            </w:r>
          </w:p>
          <w:p w:rsidR="005F394C" w:rsidRPr="0018114B" w:rsidRDefault="005F394C" w:rsidP="005E166D">
            <w:pPr>
              <w:pStyle w:val="TableContents"/>
              <w:spacing w:after="225"/>
              <w:jc w:val="both"/>
              <w:rPr>
                <w:sz w:val="28"/>
                <w:szCs w:val="28"/>
                <w:lang w:val="ru-RU"/>
              </w:rPr>
            </w:pPr>
            <w:r w:rsidRPr="0018114B">
              <w:rPr>
                <w:sz w:val="28"/>
                <w:szCs w:val="28"/>
                <w:lang w:val="ru-RU"/>
              </w:rPr>
              <w:t>1. Работодатель № 1. Задача - провести</w:t>
            </w:r>
            <w:r w:rsidRPr="0018114B">
              <w:rPr>
                <w:sz w:val="28"/>
                <w:szCs w:val="28"/>
              </w:rPr>
              <w:t> </w:t>
            </w:r>
            <w:r w:rsidRPr="0018114B">
              <w:rPr>
                <w:b/>
                <w:sz w:val="28"/>
                <w:szCs w:val="28"/>
                <w:lang w:val="ru-RU"/>
              </w:rPr>
              <w:t>"Собеседование - допрос".</w:t>
            </w:r>
            <w:r w:rsidRPr="0018114B">
              <w:rPr>
                <w:b/>
                <w:sz w:val="28"/>
                <w:szCs w:val="28"/>
              </w:rPr>
              <w:t> </w:t>
            </w:r>
            <w:r w:rsidRPr="0018114B">
              <w:rPr>
                <w:sz w:val="28"/>
                <w:szCs w:val="28"/>
                <w:lang w:val="ru-RU"/>
              </w:rPr>
              <w:t>Цель - проверить кандидата на стрессоустойчивость и выявить реакцию на сложную межличностную ситуацию общения.</w:t>
            </w:r>
            <w:r w:rsidRPr="0018114B">
              <w:rPr>
                <w:sz w:val="28"/>
                <w:szCs w:val="28"/>
              </w:rPr>
              <w:t> </w:t>
            </w:r>
            <w:r w:rsidRPr="0018114B">
              <w:rPr>
                <w:sz w:val="28"/>
                <w:szCs w:val="28"/>
                <w:lang w:val="ru-RU"/>
              </w:rPr>
              <w:t>Интервьюер проявляет постоянную активность, задает «закрытые вопросы», позволяет себе перебивать.</w:t>
            </w:r>
          </w:p>
          <w:p w:rsidR="005F394C" w:rsidRPr="0018114B" w:rsidRDefault="005F394C" w:rsidP="005E166D">
            <w:pPr>
              <w:pStyle w:val="TableContents"/>
              <w:spacing w:after="225"/>
              <w:jc w:val="both"/>
              <w:rPr>
                <w:sz w:val="28"/>
                <w:szCs w:val="28"/>
                <w:lang w:val="ru-RU"/>
              </w:rPr>
            </w:pPr>
            <w:r w:rsidRPr="0018114B">
              <w:rPr>
                <w:sz w:val="28"/>
                <w:szCs w:val="28"/>
                <w:lang w:val="ru-RU"/>
              </w:rPr>
              <w:t>2. Работодатель № 2. Задача - провести</w:t>
            </w:r>
            <w:r w:rsidRPr="0018114B">
              <w:rPr>
                <w:sz w:val="28"/>
                <w:szCs w:val="28"/>
              </w:rPr>
              <w:t> </w:t>
            </w:r>
            <w:r w:rsidRPr="0018114B">
              <w:rPr>
                <w:b/>
                <w:sz w:val="28"/>
                <w:szCs w:val="28"/>
                <w:lang w:val="ru-RU"/>
              </w:rPr>
              <w:t>"Собеседование - песню".</w:t>
            </w:r>
            <w:r w:rsidRPr="0018114B">
              <w:rPr>
                <w:b/>
                <w:sz w:val="28"/>
                <w:szCs w:val="28"/>
              </w:rPr>
              <w:t> </w:t>
            </w:r>
            <w:r w:rsidRPr="0018114B">
              <w:rPr>
                <w:sz w:val="28"/>
                <w:szCs w:val="28"/>
                <w:lang w:val="ru-RU"/>
              </w:rPr>
              <w:t>Работодатель</w:t>
            </w:r>
            <w:r w:rsidRPr="0018114B">
              <w:rPr>
                <w:sz w:val="28"/>
                <w:szCs w:val="28"/>
              </w:rPr>
              <w:t> </w:t>
            </w:r>
            <w:r w:rsidRPr="0018114B">
              <w:rPr>
                <w:sz w:val="28"/>
                <w:szCs w:val="28"/>
                <w:lang w:val="ru-RU"/>
              </w:rPr>
              <w:t>долго, подробно и пространно рассказывает о фирме, ее истории, планах, о должности, какие люди и как работают в фирме. Сам соискатель волнует работодателя в меньшей степени, чем статус организации.</w:t>
            </w:r>
          </w:p>
          <w:p w:rsidR="005F394C" w:rsidRPr="0018114B" w:rsidRDefault="005F394C" w:rsidP="005E166D">
            <w:pPr>
              <w:pStyle w:val="TableContents"/>
              <w:spacing w:after="225"/>
              <w:jc w:val="both"/>
              <w:rPr>
                <w:sz w:val="28"/>
                <w:szCs w:val="28"/>
                <w:lang w:val="ru-RU"/>
              </w:rPr>
            </w:pPr>
            <w:r w:rsidRPr="0018114B">
              <w:rPr>
                <w:sz w:val="28"/>
                <w:szCs w:val="28"/>
                <w:lang w:val="ru-RU"/>
              </w:rPr>
              <w:t>3. Работодатель № 3. Задача - провести</w:t>
            </w:r>
            <w:r w:rsidRPr="0018114B">
              <w:rPr>
                <w:sz w:val="28"/>
                <w:szCs w:val="28"/>
              </w:rPr>
              <w:t> </w:t>
            </w:r>
            <w:r w:rsidRPr="0018114B">
              <w:rPr>
                <w:b/>
                <w:sz w:val="28"/>
                <w:szCs w:val="28"/>
                <w:lang w:val="ru-RU"/>
              </w:rPr>
              <w:t>"Собеседование - испытание".</w:t>
            </w:r>
            <w:r w:rsidRPr="0018114B">
              <w:rPr>
                <w:b/>
                <w:sz w:val="28"/>
                <w:szCs w:val="28"/>
              </w:rPr>
              <w:t> </w:t>
            </w:r>
            <w:r w:rsidRPr="0018114B">
              <w:rPr>
                <w:sz w:val="28"/>
                <w:szCs w:val="28"/>
                <w:lang w:val="ru-RU"/>
              </w:rPr>
              <w:t>Цель – проверить качества кандидата «на деле» здесь и сейчас, поставить перед ним задачу и посмотреть на качество выполнения задания.</w:t>
            </w:r>
            <w:r w:rsidRPr="0018114B">
              <w:rPr>
                <w:sz w:val="28"/>
                <w:szCs w:val="28"/>
              </w:rPr>
              <w:t> </w:t>
            </w:r>
          </w:p>
          <w:p w:rsidR="005F394C" w:rsidRPr="0018114B" w:rsidRDefault="005F394C" w:rsidP="005E166D">
            <w:pPr>
              <w:pStyle w:val="TableContents"/>
              <w:spacing w:after="225"/>
              <w:jc w:val="both"/>
              <w:rPr>
                <w:sz w:val="28"/>
                <w:szCs w:val="28"/>
                <w:lang w:val="ru-RU"/>
              </w:rPr>
            </w:pPr>
            <w:r w:rsidRPr="0018114B">
              <w:rPr>
                <w:sz w:val="28"/>
                <w:szCs w:val="28"/>
                <w:lang w:val="ru-RU"/>
              </w:rPr>
              <w:t>4.</w:t>
            </w:r>
            <w:r w:rsidRPr="0018114B">
              <w:rPr>
                <w:sz w:val="28"/>
                <w:szCs w:val="28"/>
              </w:rPr>
              <w:t> </w:t>
            </w:r>
            <w:r w:rsidRPr="0018114B">
              <w:rPr>
                <w:b/>
                <w:sz w:val="28"/>
                <w:szCs w:val="28"/>
                <w:lang w:val="ru-RU"/>
              </w:rPr>
              <w:t>Работодатель № 4.</w:t>
            </w:r>
            <w:r w:rsidRPr="0018114B">
              <w:rPr>
                <w:sz w:val="28"/>
                <w:szCs w:val="28"/>
              </w:rPr>
              <w:t> </w:t>
            </w:r>
            <w:r w:rsidRPr="0018114B">
              <w:rPr>
                <w:sz w:val="28"/>
                <w:szCs w:val="28"/>
                <w:lang w:val="ru-RU"/>
              </w:rPr>
              <w:t>Задача - провести</w:t>
            </w:r>
            <w:r w:rsidRPr="0018114B">
              <w:rPr>
                <w:sz w:val="28"/>
                <w:szCs w:val="28"/>
              </w:rPr>
              <w:t> </w:t>
            </w:r>
            <w:r w:rsidRPr="0018114B">
              <w:rPr>
                <w:b/>
                <w:sz w:val="28"/>
                <w:szCs w:val="28"/>
                <w:lang w:val="ru-RU"/>
              </w:rPr>
              <w:t>"Собеседование - партнерские переговоры"</w:t>
            </w:r>
            <w:r w:rsidRPr="0018114B">
              <w:rPr>
                <w:sz w:val="28"/>
                <w:szCs w:val="28"/>
                <w:lang w:val="ru-RU"/>
              </w:rPr>
              <w:t xml:space="preserve">. Цель - получить о кандидате как можно больше информации. Открытые вопросы преобладают. </w:t>
            </w:r>
            <w:r w:rsidRPr="0018114B">
              <w:rPr>
                <w:sz w:val="28"/>
                <w:szCs w:val="28"/>
              </w:rPr>
              <w:t> </w:t>
            </w:r>
            <w:r w:rsidRPr="0018114B">
              <w:rPr>
                <w:sz w:val="28"/>
                <w:szCs w:val="28"/>
                <w:lang w:val="ru-RU"/>
              </w:rPr>
              <w:t>Собеседование похоже на диалог хороших знакомых.</w:t>
            </w:r>
          </w:p>
          <w:p w:rsidR="005F394C" w:rsidRPr="0018114B" w:rsidRDefault="005F394C" w:rsidP="005E166D">
            <w:pPr>
              <w:pStyle w:val="TableContents"/>
              <w:spacing w:after="225"/>
              <w:jc w:val="both"/>
              <w:rPr>
                <w:sz w:val="28"/>
                <w:szCs w:val="28"/>
                <w:lang w:val="ru-RU"/>
              </w:rPr>
            </w:pPr>
            <w:r w:rsidRPr="0018114B">
              <w:rPr>
                <w:b/>
                <w:sz w:val="28"/>
                <w:szCs w:val="28"/>
                <w:lang w:val="ru-RU"/>
              </w:rPr>
              <w:t>5. Команда соискателей.</w:t>
            </w:r>
            <w:r w:rsidRPr="0018114B">
              <w:rPr>
                <w:b/>
                <w:sz w:val="28"/>
                <w:szCs w:val="28"/>
              </w:rPr>
              <w:t> </w:t>
            </w:r>
            <w:r w:rsidRPr="0018114B">
              <w:rPr>
                <w:sz w:val="28"/>
                <w:szCs w:val="28"/>
                <w:lang w:val="ru-RU"/>
              </w:rPr>
              <w:t>Задача - успешно пройти четыре</w:t>
            </w:r>
            <w:r w:rsidRPr="0018114B">
              <w:rPr>
                <w:sz w:val="28"/>
                <w:szCs w:val="28"/>
              </w:rPr>
              <w:t> </w:t>
            </w:r>
            <w:r w:rsidRPr="0018114B">
              <w:rPr>
                <w:sz w:val="28"/>
                <w:szCs w:val="28"/>
                <w:lang w:val="ru-RU"/>
              </w:rPr>
              <w:t xml:space="preserve">различных собеседования. Вас ожидают собеседования: допрос, песня, партнерские </w:t>
            </w:r>
            <w:r w:rsidRPr="0018114B">
              <w:rPr>
                <w:sz w:val="28"/>
                <w:szCs w:val="28"/>
                <w:lang w:val="ru-RU"/>
              </w:rPr>
              <w:lastRenderedPageBreak/>
              <w:t xml:space="preserve">переговоры, испытание. У вас есть время подготовиться, предположить, что </w:t>
            </w:r>
            <w:proofErr w:type="gramStart"/>
            <w:r w:rsidRPr="0018114B">
              <w:rPr>
                <w:sz w:val="28"/>
                <w:szCs w:val="28"/>
                <w:lang w:val="ru-RU"/>
              </w:rPr>
              <w:t>из себя представляет</w:t>
            </w:r>
            <w:proofErr w:type="gramEnd"/>
            <w:r w:rsidRPr="0018114B">
              <w:rPr>
                <w:sz w:val="28"/>
                <w:szCs w:val="28"/>
                <w:lang w:val="ru-RU"/>
              </w:rPr>
              <w:t xml:space="preserve"> каждое из этих собеседований, какие вопросы будут вам заданы, какие задания предложены. Ваша цель - пройти собеседование успешно.</w:t>
            </w:r>
          </w:p>
          <w:p w:rsidR="005F394C" w:rsidRPr="0018114B" w:rsidRDefault="005F394C" w:rsidP="005E166D">
            <w:pPr>
              <w:pStyle w:val="TableContents"/>
              <w:spacing w:after="225"/>
              <w:jc w:val="both"/>
              <w:rPr>
                <w:sz w:val="28"/>
                <w:szCs w:val="28"/>
                <w:lang w:val="ru-RU"/>
              </w:rPr>
            </w:pPr>
            <w:r w:rsidRPr="0018114B">
              <w:rPr>
                <w:sz w:val="28"/>
                <w:szCs w:val="28"/>
                <w:lang w:val="ru-RU"/>
              </w:rPr>
              <w:t>После подготовки начинается сам процесс собеседования. Соискатели распределяются по группам работодателей и начинают беседу. Время ограниченное - 20 минут максимум.</w:t>
            </w:r>
          </w:p>
          <w:p w:rsidR="005F394C" w:rsidRPr="0018114B" w:rsidRDefault="005F394C" w:rsidP="005E166D">
            <w:pPr>
              <w:pStyle w:val="TableContents"/>
              <w:spacing w:after="225"/>
              <w:jc w:val="both"/>
              <w:rPr>
                <w:sz w:val="28"/>
                <w:szCs w:val="28"/>
                <w:lang w:val="ru-RU"/>
              </w:rPr>
            </w:pPr>
            <w:r w:rsidRPr="0018114B">
              <w:rPr>
                <w:sz w:val="28"/>
                <w:szCs w:val="28"/>
                <w:lang w:val="ru-RU"/>
              </w:rPr>
              <w:t xml:space="preserve">После того, как все собеседования завершены, начинается обсуждение. Обсуждается каждый тип собеседования, его достоинства и недостатки, что может ждать соискателя на таком собеседовании. Важно поинтересоваться </w:t>
            </w:r>
            <w:proofErr w:type="gramStart"/>
            <w:r w:rsidRPr="0018114B">
              <w:rPr>
                <w:sz w:val="28"/>
                <w:szCs w:val="28"/>
                <w:lang w:val="ru-RU"/>
              </w:rPr>
              <w:t>мнениями</w:t>
            </w:r>
            <w:proofErr w:type="gramEnd"/>
            <w:r w:rsidRPr="0018114B">
              <w:rPr>
                <w:sz w:val="28"/>
                <w:szCs w:val="28"/>
                <w:lang w:val="ru-RU"/>
              </w:rPr>
              <w:t xml:space="preserve"> как соискателей, так и работодателей. Результатом обсуждения становятся рекомендации соискателям - выпускникам - что стоит делать на различных собеседованиях, а чего делать нельзя</w:t>
            </w:r>
            <w:proofErr w:type="gramStart"/>
            <w:r w:rsidRPr="0018114B">
              <w:rPr>
                <w:sz w:val="28"/>
                <w:szCs w:val="28"/>
                <w:lang w:val="ru-RU"/>
              </w:rPr>
              <w:t>..</w:t>
            </w:r>
            <w:proofErr w:type="gramEnd"/>
          </w:p>
          <w:p w:rsidR="005F394C" w:rsidRPr="0018114B" w:rsidRDefault="005F394C" w:rsidP="005E166D">
            <w:pPr>
              <w:pStyle w:val="TableContents"/>
              <w:spacing w:after="225"/>
              <w:jc w:val="both"/>
              <w:rPr>
                <w:sz w:val="28"/>
                <w:szCs w:val="28"/>
                <w:lang w:val="ru-RU"/>
              </w:rPr>
            </w:pPr>
            <w:r w:rsidRPr="0018114B">
              <w:rPr>
                <w:sz w:val="28"/>
                <w:szCs w:val="28"/>
                <w:lang w:val="ru-RU"/>
              </w:rPr>
              <w:t>Коллегам, занимающимся социальной адаптацией, стоит обратить на деловую игру "Искусство</w:t>
            </w:r>
            <w:r w:rsidRPr="0018114B">
              <w:rPr>
                <w:sz w:val="28"/>
                <w:szCs w:val="28"/>
              </w:rPr>
              <w:t> </w:t>
            </w:r>
            <w:r w:rsidRPr="0018114B">
              <w:rPr>
                <w:sz w:val="28"/>
                <w:szCs w:val="28"/>
                <w:lang w:val="ru-RU"/>
              </w:rPr>
              <w:t>собеседования" свое внимание.</w:t>
            </w:r>
          </w:p>
        </w:tc>
      </w:tr>
    </w:tbl>
    <w:p w:rsidR="0006031E" w:rsidRPr="0006031E" w:rsidRDefault="0006031E" w:rsidP="0006031E">
      <w:pPr>
        <w:pStyle w:val="Textbody"/>
        <w:rPr>
          <w:lang w:val="ru-RU"/>
        </w:rPr>
      </w:pPr>
    </w:p>
    <w:p w:rsidR="005F394C" w:rsidRPr="0043401E" w:rsidRDefault="005F394C" w:rsidP="0043401E">
      <w:pPr>
        <w:pStyle w:val="11"/>
        <w:widowControl/>
        <w:numPr>
          <w:ilvl w:val="0"/>
          <w:numId w:val="14"/>
        </w:numPr>
        <w:spacing w:before="0" w:after="30"/>
        <w:rPr>
          <w:color w:val="000000"/>
          <w:sz w:val="28"/>
          <w:szCs w:val="28"/>
          <w:lang w:val="ru-RU"/>
        </w:rPr>
      </w:pPr>
      <w:r w:rsidRPr="0018114B">
        <w:rPr>
          <w:color w:val="000000"/>
          <w:sz w:val="28"/>
          <w:szCs w:val="28"/>
          <w:lang w:val="ru-RU"/>
        </w:rPr>
        <w:t>Ролевая игра для старшеклассников</w:t>
      </w:r>
      <w:r w:rsidR="0043401E">
        <w:rPr>
          <w:color w:val="000000"/>
          <w:sz w:val="28"/>
          <w:szCs w:val="28"/>
          <w:lang w:val="ru-RU"/>
        </w:rPr>
        <w:t xml:space="preserve"> </w:t>
      </w:r>
      <w:r w:rsidRPr="0043401E">
        <w:rPr>
          <w:color w:val="000000"/>
          <w:sz w:val="28"/>
          <w:szCs w:val="28"/>
          <w:lang w:val="ru-RU"/>
        </w:rPr>
        <w:t>« Успешная компания ».</w:t>
      </w:r>
    </w:p>
    <w:p w:rsidR="0006031E" w:rsidRDefault="0006031E" w:rsidP="005F394C">
      <w:pPr>
        <w:pStyle w:val="21"/>
        <w:widowControl/>
        <w:spacing w:before="0" w:after="0"/>
        <w:jc w:val="center"/>
        <w:rPr>
          <w:color w:val="000000"/>
          <w:sz w:val="28"/>
          <w:szCs w:val="28"/>
          <w:lang w:val="ru-RU"/>
        </w:rPr>
      </w:pPr>
    </w:p>
    <w:p w:rsidR="0006031E" w:rsidRDefault="0006031E" w:rsidP="005F394C">
      <w:pPr>
        <w:pStyle w:val="21"/>
        <w:widowControl/>
        <w:spacing w:before="0" w:after="0"/>
        <w:jc w:val="center"/>
        <w:rPr>
          <w:color w:val="000000"/>
          <w:sz w:val="28"/>
          <w:szCs w:val="28"/>
          <w:lang w:val="ru-RU"/>
        </w:rPr>
      </w:pPr>
      <w:r>
        <w:rPr>
          <w:noProof/>
          <w:color w:val="000000"/>
          <w:sz w:val="28"/>
          <w:szCs w:val="28"/>
          <w:lang w:val="ru-RU" w:eastAsia="ru-RU" w:bidi="ar-SA"/>
        </w:rPr>
        <w:drawing>
          <wp:inline distT="0" distB="0" distL="0" distR="0">
            <wp:extent cx="6115050" cy="3867150"/>
            <wp:effectExtent l="19050" t="0" r="0" b="0"/>
            <wp:docPr id="12" name="Рисунок 4" descr="I:\личностно жизненное\ролевые игры\рефлексия сессии\фото\IMG_20171110_14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личностно жизненное\ролевые игры\рефлексия сессии\фото\IMG_20171110_145403.jpg"/>
                    <pic:cNvPicPr>
                      <a:picLocks noChangeAspect="1" noChangeArrowheads="1"/>
                    </pic:cNvPicPr>
                  </pic:nvPicPr>
                  <pic:blipFill>
                    <a:blip r:embed="rId9" cstate="print"/>
                    <a:srcRect/>
                    <a:stretch>
                      <a:fillRect/>
                    </a:stretch>
                  </pic:blipFill>
                  <pic:spPr bwMode="auto">
                    <a:xfrm>
                      <a:off x="0" y="0"/>
                      <a:ext cx="6115050" cy="3867150"/>
                    </a:xfrm>
                    <a:prstGeom prst="rect">
                      <a:avLst/>
                    </a:prstGeom>
                    <a:noFill/>
                    <a:ln w="9525">
                      <a:noFill/>
                      <a:miter lim="800000"/>
                      <a:headEnd/>
                      <a:tailEnd/>
                    </a:ln>
                  </pic:spPr>
                </pic:pic>
              </a:graphicData>
            </a:graphic>
          </wp:inline>
        </w:drawing>
      </w:r>
    </w:p>
    <w:p w:rsidR="0006031E" w:rsidRDefault="0006031E" w:rsidP="005F394C">
      <w:pPr>
        <w:pStyle w:val="21"/>
        <w:widowControl/>
        <w:spacing w:before="0" w:after="0"/>
        <w:jc w:val="center"/>
        <w:rPr>
          <w:color w:val="000000"/>
          <w:sz w:val="28"/>
          <w:szCs w:val="28"/>
          <w:lang w:val="ru-RU"/>
        </w:rPr>
      </w:pPr>
    </w:p>
    <w:p w:rsidR="0006031E" w:rsidRDefault="0006031E" w:rsidP="005F394C">
      <w:pPr>
        <w:pStyle w:val="21"/>
        <w:widowControl/>
        <w:spacing w:before="0" w:after="0"/>
        <w:jc w:val="center"/>
        <w:rPr>
          <w:color w:val="000000"/>
          <w:sz w:val="28"/>
          <w:szCs w:val="28"/>
          <w:lang w:val="ru-RU"/>
        </w:rPr>
      </w:pPr>
    </w:p>
    <w:p w:rsidR="005F394C" w:rsidRPr="0018114B" w:rsidRDefault="0006031E" w:rsidP="0006031E">
      <w:pPr>
        <w:pStyle w:val="21"/>
        <w:widowControl/>
        <w:spacing w:before="0" w:after="0"/>
        <w:rPr>
          <w:color w:val="000000"/>
          <w:sz w:val="28"/>
          <w:szCs w:val="28"/>
          <w:lang w:val="ru-RU"/>
        </w:rPr>
      </w:pPr>
      <w:r>
        <w:rPr>
          <w:color w:val="000000"/>
          <w:sz w:val="28"/>
          <w:szCs w:val="28"/>
          <w:lang w:val="ru-RU"/>
        </w:rPr>
        <w:t xml:space="preserve">                                                 </w:t>
      </w:r>
      <w:r w:rsidR="005F394C" w:rsidRPr="0018114B">
        <w:rPr>
          <w:color w:val="000000"/>
          <w:sz w:val="28"/>
          <w:szCs w:val="28"/>
          <w:lang w:val="ru-RU"/>
        </w:rPr>
        <w:t>Цели мероприятия:</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1) Способствовать профессиональному самоопределению учащихся.</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lastRenderedPageBreak/>
        <w:t>2) Формировать коммуникативную и нравственную компетентность школьников.</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3) Обучать совместной творческой деятельности, умению вести диалог.</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4) Укреплять уверенность в своих силах, развивать умение слушать и правильно понимать других, адекватно реагировать на вопросы и ответы.</w:t>
      </w:r>
    </w:p>
    <w:p w:rsidR="005F394C" w:rsidRPr="0018114B" w:rsidRDefault="005F394C" w:rsidP="005F394C">
      <w:pPr>
        <w:pStyle w:val="21"/>
        <w:widowControl/>
        <w:spacing w:before="0" w:after="0"/>
        <w:jc w:val="center"/>
        <w:rPr>
          <w:color w:val="000000"/>
          <w:sz w:val="28"/>
          <w:szCs w:val="28"/>
          <w:lang w:val="ru-RU"/>
        </w:rPr>
      </w:pPr>
      <w:r w:rsidRPr="0018114B">
        <w:rPr>
          <w:color w:val="000000"/>
          <w:sz w:val="28"/>
          <w:szCs w:val="28"/>
          <w:lang w:val="ru-RU"/>
        </w:rPr>
        <w:t>План мероприятия:</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1) Деление на компании с распределением ролей.</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2) Представление компаний руководителями.</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3) Составление графиков работы компаний и индивидуальных графиков работы служащих.</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4) Представление перспективных планов работы компаний.</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5) Заключение договоров между компаниями.</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6) Подведение итогов игры.</w:t>
      </w:r>
    </w:p>
    <w:p w:rsidR="005F394C" w:rsidRPr="0018114B" w:rsidRDefault="005F394C" w:rsidP="005F394C">
      <w:pPr>
        <w:pStyle w:val="Textbody"/>
        <w:widowControl/>
        <w:spacing w:after="150"/>
        <w:rPr>
          <w:rFonts w:ascii="Open Sans" w:hAnsi="Open Sans"/>
          <w:color w:val="000000"/>
          <w:sz w:val="28"/>
          <w:szCs w:val="28"/>
        </w:rPr>
      </w:pPr>
      <w:r w:rsidRPr="0018114B">
        <w:rPr>
          <w:rFonts w:ascii="Open Sans" w:hAnsi="Open Sans"/>
          <w:color w:val="000000"/>
          <w:sz w:val="28"/>
          <w:szCs w:val="28"/>
        </w:rPr>
        <w:t>7) </w:t>
      </w:r>
      <w:proofErr w:type="spellStart"/>
      <w:r w:rsidRPr="0018114B">
        <w:rPr>
          <w:rFonts w:ascii="Open Sans" w:hAnsi="Open Sans"/>
          <w:color w:val="000000"/>
          <w:sz w:val="28"/>
          <w:szCs w:val="28"/>
        </w:rPr>
        <w:t>Рефлексия</w:t>
      </w:r>
      <w:proofErr w:type="spellEnd"/>
      <w:r w:rsidRPr="0018114B">
        <w:rPr>
          <w:rFonts w:ascii="Open Sans" w:hAnsi="Open Sans"/>
          <w:color w:val="000000"/>
          <w:sz w:val="28"/>
          <w:szCs w:val="28"/>
        </w:rPr>
        <w:t>.</w:t>
      </w:r>
    </w:p>
    <w:p w:rsidR="005F394C" w:rsidRPr="0018114B" w:rsidRDefault="005F394C" w:rsidP="005F394C">
      <w:pPr>
        <w:pStyle w:val="21"/>
        <w:widowControl/>
        <w:spacing w:before="0" w:after="0"/>
        <w:jc w:val="center"/>
        <w:rPr>
          <w:color w:val="000000"/>
          <w:sz w:val="28"/>
          <w:szCs w:val="28"/>
        </w:rPr>
      </w:pPr>
      <w:proofErr w:type="spellStart"/>
      <w:r w:rsidRPr="0018114B">
        <w:rPr>
          <w:color w:val="000000"/>
          <w:sz w:val="28"/>
          <w:szCs w:val="28"/>
        </w:rPr>
        <w:t>Ход</w:t>
      </w:r>
      <w:proofErr w:type="spellEnd"/>
      <w:r w:rsidRPr="0018114B">
        <w:rPr>
          <w:color w:val="000000"/>
          <w:sz w:val="28"/>
          <w:szCs w:val="28"/>
        </w:rPr>
        <w:t xml:space="preserve"> </w:t>
      </w:r>
      <w:proofErr w:type="spellStart"/>
      <w:r w:rsidRPr="0018114B">
        <w:rPr>
          <w:color w:val="000000"/>
          <w:sz w:val="28"/>
          <w:szCs w:val="28"/>
        </w:rPr>
        <w:t>мероприятия</w:t>
      </w:r>
      <w:proofErr w:type="spellEnd"/>
      <w:r w:rsidRPr="0018114B">
        <w:rPr>
          <w:color w:val="000000"/>
          <w:sz w:val="28"/>
          <w:szCs w:val="28"/>
        </w:rPr>
        <w:t>:</w:t>
      </w:r>
    </w:p>
    <w:p w:rsidR="005F394C" w:rsidRPr="0018114B" w:rsidRDefault="005F394C" w:rsidP="005F394C">
      <w:pPr>
        <w:pStyle w:val="Textbody"/>
        <w:widowControl/>
        <w:numPr>
          <w:ilvl w:val="0"/>
          <w:numId w:val="1"/>
        </w:numPr>
        <w:spacing w:after="150"/>
        <w:rPr>
          <w:rFonts w:ascii="Open Sans" w:hAnsi="Open Sans"/>
          <w:b/>
          <w:i/>
          <w:color w:val="000000"/>
          <w:sz w:val="28"/>
          <w:szCs w:val="28"/>
          <w:lang w:val="ru-RU"/>
        </w:rPr>
      </w:pPr>
      <w:r w:rsidRPr="0018114B">
        <w:rPr>
          <w:rFonts w:ascii="Open Sans" w:hAnsi="Open Sans"/>
          <w:b/>
          <w:i/>
          <w:color w:val="000000"/>
          <w:sz w:val="28"/>
          <w:szCs w:val="28"/>
          <w:lang w:val="ru-RU"/>
        </w:rPr>
        <w:t>Деление на компании с распределением ролей и вывод алгоритма хорошего общения.</w:t>
      </w:r>
    </w:p>
    <w:p w:rsidR="005F394C" w:rsidRPr="0018114B"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На доске представлены списки компаний и должностей. Участникам игры предлагается за три минуты разделиться на компании и распределить роли самостоятельно.</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Ребятам предоставлено мало времени и мало информации о предстоящей игре, значит, возникнет конфликт при выборе должностей и сферы деятельности.</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Ребята рассаживаются за столы по группам и, обсудив, называют причины неудачи при разделении на компании и распределении должностей. (Ребята обсуждают в группах ситуацию, и представитель группы объявляет увиденные ими причины, ведущий записывает их на доске).</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Ведущий (учитель) предлагает ребятам объединить названные причины в три общие группы, назвать эти группы и изобразить в виде рисунка. Из предложенных вариантов общим решением выбирается один, более точно отражающий смысл и рисуется на доске. Ведущий (учитель) предлагает ребятам изменить «ситуацию неудачи» на «ситуацию удачи» на рисунке, а затем обсудить, как это сделать в жизни.</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В результате обсуждения получаем формулу алгоритма хорошего общения Я + ТЫ = МЫ (Я - услышал, ТЫ - предложил, МЫ - договорились).</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Применение алгоритма хорошего общения обеспечивается работой психологов в каждой компании.</w:t>
      </w:r>
    </w:p>
    <w:p w:rsidR="005F394C" w:rsidRPr="00E90256" w:rsidRDefault="005F394C" w:rsidP="005F394C">
      <w:pPr>
        <w:pStyle w:val="Textbody"/>
        <w:widowControl/>
        <w:spacing w:after="150"/>
        <w:rPr>
          <w:rFonts w:ascii="Open Sans" w:hAnsi="Open Sans"/>
          <w:b/>
          <w:i/>
          <w:color w:val="000000"/>
          <w:sz w:val="28"/>
          <w:szCs w:val="28"/>
          <w:lang w:val="ru-RU"/>
        </w:rPr>
      </w:pPr>
      <w:r w:rsidRPr="0018114B">
        <w:rPr>
          <w:rFonts w:ascii="Open Sans" w:hAnsi="Open Sans"/>
          <w:b/>
          <w:i/>
          <w:color w:val="000000"/>
          <w:sz w:val="28"/>
          <w:szCs w:val="28"/>
          <w:lang w:val="ru-RU"/>
        </w:rPr>
        <w:lastRenderedPageBreak/>
        <w:t>После этого компании знакомят с правилами игры и должностными обязанностями.</w:t>
      </w:r>
    </w:p>
    <w:p w:rsidR="005F394C" w:rsidRPr="0018114B" w:rsidRDefault="005F394C" w:rsidP="00E90256">
      <w:pPr>
        <w:pStyle w:val="Textbody"/>
        <w:widowControl/>
        <w:spacing w:after="150"/>
        <w:rPr>
          <w:rFonts w:ascii="Open Sans" w:hAnsi="Open Sans"/>
          <w:b/>
          <w:i/>
          <w:color w:val="000000"/>
          <w:sz w:val="28"/>
          <w:szCs w:val="28"/>
          <w:shd w:val="clear" w:color="auto" w:fill="C0C0C0"/>
          <w:lang w:val="ru-RU"/>
        </w:rPr>
      </w:pPr>
      <w:r w:rsidRPr="0018114B">
        <w:rPr>
          <w:rFonts w:ascii="Open Sans" w:hAnsi="Open Sans"/>
          <w:b/>
          <w:i/>
          <w:color w:val="000000"/>
          <w:sz w:val="28"/>
          <w:szCs w:val="28"/>
          <w:shd w:val="clear" w:color="auto" w:fill="C0C0C0"/>
          <w:lang w:val="ru-RU"/>
        </w:rPr>
        <w:t>Компании</w:t>
      </w:r>
    </w:p>
    <w:p w:rsidR="005F394C" w:rsidRPr="0018114B" w:rsidRDefault="005F394C" w:rsidP="00E90256">
      <w:pPr>
        <w:pStyle w:val="Textbody"/>
        <w:widowControl/>
        <w:spacing w:after="150"/>
        <w:rPr>
          <w:rFonts w:ascii="Open Sans" w:hAnsi="Open Sans"/>
          <w:b/>
          <w:i/>
          <w:color w:val="000000"/>
          <w:sz w:val="28"/>
          <w:szCs w:val="28"/>
          <w:shd w:val="clear" w:color="auto" w:fill="C0C0C0"/>
          <w:lang w:val="ru-RU"/>
        </w:rPr>
      </w:pPr>
      <w:r w:rsidRPr="0018114B">
        <w:rPr>
          <w:rFonts w:ascii="Open Sans" w:hAnsi="Open Sans"/>
          <w:b/>
          <w:i/>
          <w:color w:val="000000"/>
          <w:sz w:val="28"/>
          <w:szCs w:val="28"/>
          <w:shd w:val="clear" w:color="auto" w:fill="C0C0C0"/>
          <w:lang w:val="ru-RU"/>
        </w:rPr>
        <w:t>Должности</w:t>
      </w:r>
    </w:p>
    <w:p w:rsidR="005F394C" w:rsidRPr="0018114B" w:rsidRDefault="005F394C" w:rsidP="00E9025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Рекламное агентство</w:t>
      </w:r>
    </w:p>
    <w:p w:rsidR="005F394C" w:rsidRPr="0018114B" w:rsidRDefault="005F394C" w:rsidP="00E9025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Руководитель</w:t>
      </w:r>
    </w:p>
    <w:p w:rsidR="005F394C" w:rsidRPr="0018114B" w:rsidRDefault="005F394C" w:rsidP="00E9025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Печатное издательство</w:t>
      </w:r>
    </w:p>
    <w:p w:rsidR="005F394C" w:rsidRPr="0018114B" w:rsidRDefault="005F394C" w:rsidP="00E9025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Секретарь</w:t>
      </w:r>
    </w:p>
    <w:p w:rsidR="005F394C" w:rsidRPr="0018114B" w:rsidRDefault="005F394C" w:rsidP="00E9025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Банк</w:t>
      </w:r>
    </w:p>
    <w:p w:rsidR="005F394C" w:rsidRPr="0018114B" w:rsidRDefault="005F394C" w:rsidP="00E9025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Бухгалтер</w:t>
      </w:r>
    </w:p>
    <w:p w:rsidR="005F394C" w:rsidRPr="0018114B" w:rsidRDefault="005F394C" w:rsidP="00E9025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Мебельное производство</w:t>
      </w:r>
    </w:p>
    <w:p w:rsidR="005F394C" w:rsidRPr="0018114B" w:rsidRDefault="005F394C" w:rsidP="00E9025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Юрист</w:t>
      </w:r>
    </w:p>
    <w:p w:rsidR="005F394C" w:rsidRPr="0018114B" w:rsidRDefault="005F394C" w:rsidP="00E9025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Агентство по информационным технологиям</w:t>
      </w:r>
    </w:p>
    <w:p w:rsidR="005F394C" w:rsidRPr="00E90256" w:rsidRDefault="005F394C" w:rsidP="005F394C">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Психолог</w:t>
      </w:r>
    </w:p>
    <w:p w:rsidR="005F394C" w:rsidRPr="0018114B" w:rsidRDefault="005F394C" w:rsidP="005F394C">
      <w:pPr>
        <w:pStyle w:val="31"/>
        <w:widowControl/>
        <w:spacing w:before="0" w:after="0"/>
        <w:jc w:val="center"/>
        <w:rPr>
          <w:i/>
          <w:color w:val="000000"/>
          <w:u w:val="single"/>
          <w:lang w:val="ru-RU"/>
        </w:rPr>
      </w:pPr>
      <w:r w:rsidRPr="0018114B">
        <w:rPr>
          <w:i/>
          <w:color w:val="000000"/>
          <w:u w:val="single"/>
          <w:lang w:val="ru-RU"/>
        </w:rPr>
        <w:t>Правила игры:</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За все решения в компании отвечает руководитель и решающее слово за ним.</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За атмосферу в компании отвечает психолог, он следит за выполнением законов общения и напоминает о них.</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За денежные вопросы отвечает бухгалтер, он несет ответственность так же, как и руководитель.</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За вопросы взаимоотношений между руководством и служащими, между компаниями отвечают юристы.</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За своевременное оформление документов и выполнение требований в заданиях отвечает секретарь.</w:t>
      </w:r>
    </w:p>
    <w:p w:rsidR="005F394C" w:rsidRPr="0018114B" w:rsidRDefault="005F394C" w:rsidP="005F394C">
      <w:pPr>
        <w:pStyle w:val="Textbody"/>
        <w:widowControl/>
        <w:numPr>
          <w:ilvl w:val="0"/>
          <w:numId w:val="3"/>
        </w:numPr>
        <w:spacing w:after="150"/>
        <w:rPr>
          <w:rFonts w:ascii="Open Sans" w:hAnsi="Open Sans"/>
          <w:b/>
          <w:i/>
          <w:color w:val="000000"/>
          <w:sz w:val="28"/>
          <w:szCs w:val="28"/>
        </w:rPr>
      </w:pPr>
      <w:proofErr w:type="spellStart"/>
      <w:r w:rsidRPr="0018114B">
        <w:rPr>
          <w:rFonts w:ascii="Open Sans" w:hAnsi="Open Sans"/>
          <w:b/>
          <w:i/>
          <w:color w:val="000000"/>
          <w:sz w:val="28"/>
          <w:szCs w:val="28"/>
        </w:rPr>
        <w:t>Представление</w:t>
      </w:r>
      <w:proofErr w:type="spellEnd"/>
      <w:r w:rsidRPr="0018114B">
        <w:rPr>
          <w:rFonts w:ascii="Open Sans" w:hAnsi="Open Sans"/>
          <w:b/>
          <w:i/>
          <w:color w:val="000000"/>
          <w:sz w:val="28"/>
          <w:szCs w:val="28"/>
        </w:rPr>
        <w:t xml:space="preserve"> </w:t>
      </w:r>
      <w:proofErr w:type="spellStart"/>
      <w:r w:rsidRPr="0018114B">
        <w:rPr>
          <w:rFonts w:ascii="Open Sans" w:hAnsi="Open Sans"/>
          <w:b/>
          <w:i/>
          <w:color w:val="000000"/>
          <w:sz w:val="28"/>
          <w:szCs w:val="28"/>
        </w:rPr>
        <w:t>компаний</w:t>
      </w:r>
      <w:proofErr w:type="spellEnd"/>
      <w:r w:rsidRPr="0018114B">
        <w:rPr>
          <w:rFonts w:ascii="Open Sans" w:hAnsi="Open Sans"/>
          <w:b/>
          <w:i/>
          <w:color w:val="000000"/>
          <w:sz w:val="28"/>
          <w:szCs w:val="28"/>
        </w:rPr>
        <w:t xml:space="preserve"> </w:t>
      </w:r>
      <w:proofErr w:type="spellStart"/>
      <w:r w:rsidRPr="0018114B">
        <w:rPr>
          <w:rFonts w:ascii="Open Sans" w:hAnsi="Open Sans"/>
          <w:b/>
          <w:i/>
          <w:color w:val="000000"/>
          <w:sz w:val="28"/>
          <w:szCs w:val="28"/>
        </w:rPr>
        <w:t>руководителями</w:t>
      </w:r>
      <w:proofErr w:type="spellEnd"/>
      <w:r w:rsidRPr="0018114B">
        <w:rPr>
          <w:rFonts w:ascii="Open Sans" w:hAnsi="Open Sans"/>
          <w:b/>
          <w:i/>
          <w:color w:val="000000"/>
          <w:sz w:val="28"/>
          <w:szCs w:val="28"/>
        </w:rPr>
        <w:t>.</w:t>
      </w:r>
    </w:p>
    <w:p w:rsidR="005F394C" w:rsidRPr="0018114B" w:rsidRDefault="005F394C" w:rsidP="005F394C">
      <w:pPr>
        <w:pStyle w:val="Textbody"/>
        <w:widowControl/>
        <w:spacing w:after="150"/>
        <w:jc w:val="both"/>
        <w:rPr>
          <w:rFonts w:ascii="Open Sans" w:hAnsi="Open Sans"/>
          <w:color w:val="000000"/>
          <w:sz w:val="28"/>
          <w:szCs w:val="28"/>
        </w:rPr>
      </w:pPr>
      <w:r w:rsidRPr="0018114B">
        <w:rPr>
          <w:rFonts w:ascii="Open Sans" w:hAnsi="Open Sans"/>
          <w:color w:val="000000"/>
          <w:sz w:val="28"/>
          <w:szCs w:val="28"/>
          <w:lang w:val="ru-RU"/>
        </w:rPr>
        <w:t xml:space="preserve">Ребятам предлагается за пять минуты составить краткое резюме своей компании и перечень предлагаемых услуг для представления всем остальным компаниям. Руководитель компании представляет резюме и отвечает на вопросы. (Жюри оценивает полноту выступления, учитывает активность команд и серьезность заданных вопросов). </w:t>
      </w:r>
      <w:proofErr w:type="spellStart"/>
      <w:proofErr w:type="gramStart"/>
      <w:r w:rsidRPr="0018114B">
        <w:rPr>
          <w:rFonts w:ascii="Open Sans" w:hAnsi="Open Sans"/>
          <w:color w:val="000000"/>
          <w:sz w:val="28"/>
          <w:szCs w:val="28"/>
        </w:rPr>
        <w:t>Каждая</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команда</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имеет</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право</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задать</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три</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вопроса</w:t>
      </w:r>
      <w:proofErr w:type="spellEnd"/>
      <w:r w:rsidRPr="0018114B">
        <w:rPr>
          <w:rFonts w:ascii="Open Sans" w:hAnsi="Open Sans"/>
          <w:color w:val="000000"/>
          <w:sz w:val="28"/>
          <w:szCs w:val="28"/>
        </w:rPr>
        <w:t>.</w:t>
      </w:r>
      <w:proofErr w:type="gramEnd"/>
    </w:p>
    <w:p w:rsidR="005F394C" w:rsidRPr="0018114B" w:rsidRDefault="005F394C" w:rsidP="005F394C">
      <w:pPr>
        <w:pStyle w:val="Textbody"/>
        <w:widowControl/>
        <w:numPr>
          <w:ilvl w:val="0"/>
          <w:numId w:val="4"/>
        </w:numPr>
        <w:spacing w:after="150"/>
        <w:rPr>
          <w:rFonts w:ascii="Open Sans" w:hAnsi="Open Sans"/>
          <w:b/>
          <w:i/>
          <w:color w:val="000000"/>
          <w:sz w:val="28"/>
          <w:szCs w:val="28"/>
          <w:lang w:val="ru-RU"/>
        </w:rPr>
      </w:pPr>
      <w:r w:rsidRPr="0018114B">
        <w:rPr>
          <w:rFonts w:ascii="Open Sans" w:hAnsi="Open Sans"/>
          <w:b/>
          <w:i/>
          <w:color w:val="000000"/>
          <w:sz w:val="28"/>
          <w:szCs w:val="28"/>
          <w:lang w:val="ru-RU"/>
        </w:rPr>
        <w:t>Составление графиков работы компаний и индивидуальных графиков работы служащих.</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 xml:space="preserve">Ребятам предлагается за пять минут составить график работы компании и индивидуальные графики работы служащих с учетом представленных условий </w:t>
      </w:r>
      <w:r w:rsidRPr="0018114B">
        <w:rPr>
          <w:rFonts w:ascii="Open Sans" w:hAnsi="Open Sans"/>
          <w:color w:val="000000"/>
          <w:sz w:val="28"/>
          <w:szCs w:val="28"/>
          <w:lang w:val="ru-RU"/>
        </w:rPr>
        <w:lastRenderedPageBreak/>
        <w:t>и ограничений. Юрист и бухгалтер представляют составленные графики и отвечают на вопросы. (Жюри оценивает выступление с точки зрения эффективности составленных графиков и их экономической целесообразности, соответствия информации законодательству, а также учитывает активность команд и серьезность заданных вопросов). Каждая команда имеет право задать выступающим три вопроса.</w:t>
      </w:r>
    </w:p>
    <w:p w:rsidR="005F394C" w:rsidRPr="0018114B" w:rsidRDefault="005F394C" w:rsidP="005F394C">
      <w:pPr>
        <w:pStyle w:val="31"/>
        <w:widowControl/>
        <w:spacing w:before="0" w:after="0"/>
        <w:jc w:val="center"/>
        <w:rPr>
          <w:i/>
          <w:color w:val="000000"/>
          <w:u w:val="single"/>
          <w:lang w:val="ru-RU"/>
        </w:rPr>
      </w:pPr>
      <w:r w:rsidRPr="0018114B">
        <w:rPr>
          <w:i/>
          <w:color w:val="000000"/>
          <w:u w:val="single"/>
          <w:lang w:val="ru-RU"/>
        </w:rPr>
        <w:t>Возможные условия и ограничения:</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Обговорить «социальный пакет» (отпуск, больничный лист).</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В компании есть студенты – заочники.</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В компании есть работники, которым по состоянию здоровья положен «лёгкий труд».</w:t>
      </w:r>
    </w:p>
    <w:p w:rsidR="005F394C" w:rsidRPr="0018114B" w:rsidRDefault="005F394C" w:rsidP="005F394C">
      <w:pPr>
        <w:pStyle w:val="Textbody"/>
        <w:widowControl/>
        <w:numPr>
          <w:ilvl w:val="0"/>
          <w:numId w:val="6"/>
        </w:numPr>
        <w:spacing w:after="150"/>
        <w:rPr>
          <w:rFonts w:ascii="Open Sans" w:hAnsi="Open Sans"/>
          <w:b/>
          <w:i/>
          <w:color w:val="000000"/>
          <w:sz w:val="28"/>
          <w:szCs w:val="28"/>
          <w:lang w:val="ru-RU"/>
        </w:rPr>
      </w:pPr>
      <w:r w:rsidRPr="0018114B">
        <w:rPr>
          <w:rFonts w:ascii="Open Sans" w:hAnsi="Open Sans"/>
          <w:b/>
          <w:i/>
          <w:color w:val="000000"/>
          <w:sz w:val="28"/>
          <w:szCs w:val="28"/>
          <w:lang w:val="ru-RU"/>
        </w:rPr>
        <w:t>Представление перспективных планов работы компаний.</w:t>
      </w:r>
    </w:p>
    <w:p w:rsidR="005F394C" w:rsidRPr="0018114B" w:rsidRDefault="005F394C" w:rsidP="005F394C">
      <w:pPr>
        <w:pStyle w:val="Textbody"/>
        <w:widowControl/>
        <w:spacing w:after="150"/>
        <w:jc w:val="both"/>
        <w:rPr>
          <w:rFonts w:ascii="Open Sans" w:hAnsi="Open Sans"/>
          <w:color w:val="000000"/>
          <w:sz w:val="28"/>
          <w:szCs w:val="28"/>
        </w:rPr>
      </w:pPr>
      <w:r w:rsidRPr="0018114B">
        <w:rPr>
          <w:rFonts w:ascii="Open Sans" w:hAnsi="Open Sans"/>
          <w:color w:val="000000"/>
          <w:sz w:val="28"/>
          <w:szCs w:val="28"/>
          <w:lang w:val="ru-RU"/>
        </w:rPr>
        <w:t xml:space="preserve">Ребятам предлагается за восемь минут составить перспективный план работы компании. Юрист и бухгалтер представляют перспективный план работы компании и отвечают на поставленные вопросы. (Жюри оценивает выступление с точки зрения соответствия резюме компании и их приближенность к жизни, а также учитывает активность команд и серьезность заданных вопросов). </w:t>
      </w:r>
      <w:proofErr w:type="spellStart"/>
      <w:proofErr w:type="gramStart"/>
      <w:r w:rsidRPr="0018114B">
        <w:rPr>
          <w:rFonts w:ascii="Open Sans" w:hAnsi="Open Sans"/>
          <w:color w:val="000000"/>
          <w:sz w:val="28"/>
          <w:szCs w:val="28"/>
        </w:rPr>
        <w:t>Каждая</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команда</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имеет</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право</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задать</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выступающим</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три</w:t>
      </w:r>
      <w:proofErr w:type="spellEnd"/>
      <w:r w:rsidRPr="0018114B">
        <w:rPr>
          <w:rFonts w:ascii="Open Sans" w:hAnsi="Open Sans"/>
          <w:color w:val="000000"/>
          <w:sz w:val="28"/>
          <w:szCs w:val="28"/>
        </w:rPr>
        <w:t xml:space="preserve"> </w:t>
      </w:r>
      <w:proofErr w:type="spellStart"/>
      <w:r w:rsidRPr="0018114B">
        <w:rPr>
          <w:rFonts w:ascii="Open Sans" w:hAnsi="Open Sans"/>
          <w:color w:val="000000"/>
          <w:sz w:val="28"/>
          <w:szCs w:val="28"/>
        </w:rPr>
        <w:t>вопроса</w:t>
      </w:r>
      <w:proofErr w:type="spellEnd"/>
      <w:r w:rsidRPr="0018114B">
        <w:rPr>
          <w:rFonts w:ascii="Open Sans" w:hAnsi="Open Sans"/>
          <w:color w:val="000000"/>
          <w:sz w:val="28"/>
          <w:szCs w:val="28"/>
        </w:rPr>
        <w:t>.</w:t>
      </w:r>
      <w:proofErr w:type="gramEnd"/>
    </w:p>
    <w:p w:rsidR="005F394C" w:rsidRPr="0018114B" w:rsidRDefault="005F394C" w:rsidP="005F394C">
      <w:pPr>
        <w:pStyle w:val="Textbody"/>
        <w:widowControl/>
        <w:numPr>
          <w:ilvl w:val="0"/>
          <w:numId w:val="7"/>
        </w:numPr>
        <w:spacing w:after="150"/>
        <w:rPr>
          <w:rFonts w:ascii="Open Sans" w:hAnsi="Open Sans"/>
          <w:b/>
          <w:i/>
          <w:color w:val="000000"/>
          <w:sz w:val="28"/>
          <w:szCs w:val="28"/>
        </w:rPr>
      </w:pPr>
      <w:proofErr w:type="spellStart"/>
      <w:r w:rsidRPr="0018114B">
        <w:rPr>
          <w:rFonts w:ascii="Open Sans" w:hAnsi="Open Sans"/>
          <w:b/>
          <w:i/>
          <w:color w:val="000000"/>
          <w:sz w:val="28"/>
          <w:szCs w:val="28"/>
        </w:rPr>
        <w:t>Заключение</w:t>
      </w:r>
      <w:proofErr w:type="spellEnd"/>
      <w:r w:rsidRPr="0018114B">
        <w:rPr>
          <w:rFonts w:ascii="Open Sans" w:hAnsi="Open Sans"/>
          <w:b/>
          <w:i/>
          <w:color w:val="000000"/>
          <w:sz w:val="28"/>
          <w:szCs w:val="28"/>
        </w:rPr>
        <w:t xml:space="preserve"> </w:t>
      </w:r>
      <w:proofErr w:type="spellStart"/>
      <w:r w:rsidRPr="0018114B">
        <w:rPr>
          <w:rFonts w:ascii="Open Sans" w:hAnsi="Open Sans"/>
          <w:b/>
          <w:i/>
          <w:color w:val="000000"/>
          <w:sz w:val="28"/>
          <w:szCs w:val="28"/>
        </w:rPr>
        <w:t>договоров</w:t>
      </w:r>
      <w:proofErr w:type="spellEnd"/>
      <w:r w:rsidRPr="0018114B">
        <w:rPr>
          <w:rFonts w:ascii="Open Sans" w:hAnsi="Open Sans"/>
          <w:b/>
          <w:i/>
          <w:color w:val="000000"/>
          <w:sz w:val="28"/>
          <w:szCs w:val="28"/>
        </w:rPr>
        <w:t xml:space="preserve"> </w:t>
      </w:r>
      <w:proofErr w:type="spellStart"/>
      <w:r w:rsidRPr="0018114B">
        <w:rPr>
          <w:rFonts w:ascii="Open Sans" w:hAnsi="Open Sans"/>
          <w:b/>
          <w:i/>
          <w:color w:val="000000"/>
          <w:sz w:val="28"/>
          <w:szCs w:val="28"/>
        </w:rPr>
        <w:t>между</w:t>
      </w:r>
      <w:proofErr w:type="spellEnd"/>
      <w:r w:rsidRPr="0018114B">
        <w:rPr>
          <w:rFonts w:ascii="Open Sans" w:hAnsi="Open Sans"/>
          <w:b/>
          <w:i/>
          <w:color w:val="000000"/>
          <w:sz w:val="28"/>
          <w:szCs w:val="28"/>
        </w:rPr>
        <w:t xml:space="preserve"> </w:t>
      </w:r>
      <w:proofErr w:type="spellStart"/>
      <w:r w:rsidRPr="0018114B">
        <w:rPr>
          <w:rFonts w:ascii="Open Sans" w:hAnsi="Open Sans"/>
          <w:b/>
          <w:i/>
          <w:color w:val="000000"/>
          <w:sz w:val="28"/>
          <w:szCs w:val="28"/>
        </w:rPr>
        <w:t>компаниями</w:t>
      </w:r>
      <w:proofErr w:type="spellEnd"/>
      <w:r w:rsidRPr="0018114B">
        <w:rPr>
          <w:rFonts w:ascii="Open Sans" w:hAnsi="Open Sans"/>
          <w:b/>
          <w:i/>
          <w:color w:val="000000"/>
          <w:sz w:val="28"/>
          <w:szCs w:val="28"/>
        </w:rPr>
        <w:t>.</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Компаниям предлагается за десять минут заключить договора между собой с предварительно оговоренными условиями сделок и ожидаемыми результатами. Руководитель и секретарь представляют договора и отвечают на поставленные вопросы. (Жюри оценивает выступление с точки зрения возможностей выполнения данных договоров, а также учитывает активность команд и серьезность заданных вопросов). Каждая команда имеет право уточнять условия договора, заключенного с ней.</w:t>
      </w:r>
    </w:p>
    <w:p w:rsidR="005F394C" w:rsidRPr="0018114B" w:rsidRDefault="005F394C" w:rsidP="005F394C">
      <w:pPr>
        <w:pStyle w:val="Textbody"/>
        <w:widowControl/>
        <w:numPr>
          <w:ilvl w:val="0"/>
          <w:numId w:val="8"/>
        </w:numPr>
        <w:spacing w:after="150"/>
        <w:rPr>
          <w:rFonts w:ascii="Open Sans" w:hAnsi="Open Sans"/>
          <w:b/>
          <w:i/>
          <w:color w:val="000000"/>
          <w:sz w:val="28"/>
          <w:szCs w:val="28"/>
        </w:rPr>
      </w:pPr>
      <w:proofErr w:type="spellStart"/>
      <w:r w:rsidRPr="0018114B">
        <w:rPr>
          <w:rFonts w:ascii="Open Sans" w:hAnsi="Open Sans"/>
          <w:b/>
          <w:i/>
          <w:color w:val="000000"/>
          <w:sz w:val="28"/>
          <w:szCs w:val="28"/>
        </w:rPr>
        <w:t>Подведение</w:t>
      </w:r>
      <w:proofErr w:type="spellEnd"/>
      <w:r w:rsidRPr="0018114B">
        <w:rPr>
          <w:rFonts w:ascii="Open Sans" w:hAnsi="Open Sans"/>
          <w:b/>
          <w:i/>
          <w:color w:val="000000"/>
          <w:sz w:val="28"/>
          <w:szCs w:val="28"/>
        </w:rPr>
        <w:t xml:space="preserve"> </w:t>
      </w:r>
      <w:proofErr w:type="spellStart"/>
      <w:r w:rsidRPr="0018114B">
        <w:rPr>
          <w:rFonts w:ascii="Open Sans" w:hAnsi="Open Sans"/>
          <w:b/>
          <w:i/>
          <w:color w:val="000000"/>
          <w:sz w:val="28"/>
          <w:szCs w:val="28"/>
        </w:rPr>
        <w:t>итогов</w:t>
      </w:r>
      <w:proofErr w:type="spellEnd"/>
      <w:r w:rsidRPr="0018114B">
        <w:rPr>
          <w:rFonts w:ascii="Open Sans" w:hAnsi="Open Sans"/>
          <w:b/>
          <w:i/>
          <w:color w:val="000000"/>
          <w:sz w:val="28"/>
          <w:szCs w:val="28"/>
        </w:rPr>
        <w:t xml:space="preserve"> </w:t>
      </w:r>
      <w:proofErr w:type="spellStart"/>
      <w:r w:rsidRPr="0018114B">
        <w:rPr>
          <w:rFonts w:ascii="Open Sans" w:hAnsi="Open Sans"/>
          <w:b/>
          <w:i/>
          <w:color w:val="000000"/>
          <w:sz w:val="28"/>
          <w:szCs w:val="28"/>
        </w:rPr>
        <w:t>игры</w:t>
      </w:r>
      <w:proofErr w:type="spellEnd"/>
      <w:r w:rsidRPr="0018114B">
        <w:rPr>
          <w:rFonts w:ascii="Open Sans" w:hAnsi="Open Sans"/>
          <w:b/>
          <w:i/>
          <w:color w:val="000000"/>
          <w:sz w:val="28"/>
          <w:szCs w:val="28"/>
        </w:rPr>
        <w:t>.</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Компаниям предлагается обсудить возможность предоставления одной из компаний дополнительного балла за позитивные качества (объяснить свой выбор).</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Проводится обсуждение работы компаний. Выступления психологов об отношениях, сложившихся в их коллективах и разрешении возникших конфликтов.</w:t>
      </w:r>
    </w:p>
    <w:p w:rsidR="005F394C" w:rsidRPr="0018114B" w:rsidRDefault="005F394C" w:rsidP="005F394C">
      <w:pPr>
        <w:pStyle w:val="Textbody"/>
        <w:widowControl/>
        <w:spacing w:after="150"/>
        <w:jc w:val="both"/>
        <w:rPr>
          <w:rFonts w:ascii="Open Sans" w:hAnsi="Open Sans"/>
          <w:color w:val="000000"/>
          <w:sz w:val="28"/>
          <w:szCs w:val="28"/>
          <w:lang w:val="ru-RU"/>
        </w:rPr>
      </w:pPr>
      <w:r w:rsidRPr="0018114B">
        <w:rPr>
          <w:rFonts w:ascii="Open Sans" w:hAnsi="Open Sans"/>
          <w:color w:val="000000"/>
          <w:sz w:val="28"/>
          <w:szCs w:val="28"/>
          <w:lang w:val="ru-RU"/>
        </w:rPr>
        <w:t>Жюри объявляет результаты по каждому конкурсу, дает пояснения и подводит итоги игры.</w:t>
      </w:r>
    </w:p>
    <w:p w:rsidR="005F394C" w:rsidRPr="0018114B" w:rsidRDefault="005F394C" w:rsidP="005F394C">
      <w:pPr>
        <w:pStyle w:val="Textbody"/>
        <w:widowControl/>
        <w:numPr>
          <w:ilvl w:val="0"/>
          <w:numId w:val="9"/>
        </w:numPr>
        <w:spacing w:after="150"/>
        <w:rPr>
          <w:rFonts w:ascii="Open Sans" w:hAnsi="Open Sans"/>
          <w:b/>
          <w:i/>
          <w:color w:val="000000"/>
          <w:sz w:val="28"/>
          <w:szCs w:val="28"/>
        </w:rPr>
      </w:pPr>
      <w:proofErr w:type="spellStart"/>
      <w:r w:rsidRPr="0018114B">
        <w:rPr>
          <w:rFonts w:ascii="Open Sans" w:hAnsi="Open Sans"/>
          <w:b/>
          <w:i/>
          <w:color w:val="000000"/>
          <w:sz w:val="28"/>
          <w:szCs w:val="28"/>
        </w:rPr>
        <w:t>Рефлексия</w:t>
      </w:r>
      <w:proofErr w:type="spellEnd"/>
      <w:r w:rsidRPr="0018114B">
        <w:rPr>
          <w:rFonts w:ascii="Open Sans" w:hAnsi="Open Sans"/>
          <w:b/>
          <w:i/>
          <w:color w:val="000000"/>
          <w:sz w:val="28"/>
          <w:szCs w:val="28"/>
        </w:rPr>
        <w:t>.</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Понравилась ли игра?</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Что было особенным сегодня?</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lastRenderedPageBreak/>
        <w:t>Кто больше всех поддерживал алгоритм хорошего общения?</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Кто из нас умеет договариваться?</w:t>
      </w:r>
    </w:p>
    <w:p w:rsidR="005F394C" w:rsidRPr="0018114B" w:rsidRDefault="005F394C" w:rsidP="00BB49C6">
      <w:pPr>
        <w:pStyle w:val="Textbody"/>
        <w:widowControl/>
        <w:spacing w:after="150"/>
        <w:rPr>
          <w:rFonts w:ascii="Open Sans" w:hAnsi="Open Sans"/>
          <w:color w:val="000000"/>
          <w:sz w:val="28"/>
          <w:szCs w:val="28"/>
          <w:lang w:val="ru-RU"/>
        </w:rPr>
      </w:pPr>
      <w:r w:rsidRPr="0018114B">
        <w:rPr>
          <w:rFonts w:ascii="Open Sans" w:hAnsi="Open Sans"/>
          <w:color w:val="000000"/>
          <w:sz w:val="28"/>
          <w:szCs w:val="28"/>
          <w:lang w:val="ru-RU"/>
        </w:rPr>
        <w:t>Можно ли применить этот алгоритм в другом деле?</w:t>
      </w:r>
    </w:p>
    <w:p w:rsidR="0006031E" w:rsidRDefault="0006031E" w:rsidP="005F394C">
      <w:pPr>
        <w:pStyle w:val="Standard"/>
        <w:rPr>
          <w:sz w:val="28"/>
          <w:szCs w:val="28"/>
          <w:lang w:val="ru-RU"/>
        </w:rPr>
      </w:pPr>
    </w:p>
    <w:p w:rsidR="0006031E" w:rsidRDefault="0006031E" w:rsidP="005F394C">
      <w:pPr>
        <w:pStyle w:val="Standard"/>
        <w:rPr>
          <w:sz w:val="28"/>
          <w:szCs w:val="28"/>
          <w:lang w:val="ru-RU"/>
        </w:rPr>
      </w:pPr>
    </w:p>
    <w:p w:rsidR="005F394C" w:rsidRDefault="0006031E" w:rsidP="005F394C">
      <w:pPr>
        <w:pStyle w:val="Standard"/>
        <w:rPr>
          <w:sz w:val="28"/>
          <w:szCs w:val="28"/>
        </w:rPr>
      </w:pPr>
      <w:r>
        <w:rPr>
          <w:sz w:val="28"/>
          <w:szCs w:val="28"/>
          <w:lang w:val="ru-RU"/>
        </w:rPr>
        <w:t>Литература:</w:t>
      </w:r>
    </w:p>
    <w:p w:rsidR="00BC2D5B" w:rsidRPr="00BC2D5B" w:rsidRDefault="00BC2D5B" w:rsidP="005F394C">
      <w:pPr>
        <w:pStyle w:val="Standard"/>
        <w:rPr>
          <w:sz w:val="28"/>
          <w:szCs w:val="28"/>
        </w:rPr>
      </w:pPr>
    </w:p>
    <w:p w:rsidR="0078691C" w:rsidRDefault="00BC2D5B" w:rsidP="00BC2D5B">
      <w:pPr>
        <w:pStyle w:val="a6"/>
        <w:numPr>
          <w:ilvl w:val="0"/>
          <w:numId w:val="15"/>
        </w:numPr>
        <w:rPr>
          <w:sz w:val="28"/>
          <w:szCs w:val="28"/>
        </w:rPr>
      </w:pPr>
      <w:proofErr w:type="spellStart"/>
      <w:r>
        <w:rPr>
          <w:sz w:val="28"/>
          <w:szCs w:val="28"/>
        </w:rPr>
        <w:t>Инфоурок</w:t>
      </w:r>
      <w:proofErr w:type="gramStart"/>
      <w:r>
        <w:rPr>
          <w:sz w:val="28"/>
          <w:szCs w:val="28"/>
        </w:rPr>
        <w:t>.р</w:t>
      </w:r>
      <w:proofErr w:type="gramEnd"/>
      <w:r>
        <w:rPr>
          <w:sz w:val="28"/>
          <w:szCs w:val="28"/>
        </w:rPr>
        <w:t>у</w:t>
      </w:r>
      <w:proofErr w:type="spellEnd"/>
      <w:r w:rsidR="007D34A2">
        <w:rPr>
          <w:sz w:val="28"/>
          <w:szCs w:val="28"/>
        </w:rPr>
        <w:t xml:space="preserve"> </w:t>
      </w:r>
      <w:bookmarkStart w:id="0" w:name="_GoBack"/>
      <w:bookmarkEnd w:id="0"/>
    </w:p>
    <w:p w:rsidR="00BC2D5B" w:rsidRPr="00BC2D5B" w:rsidRDefault="007D34A2" w:rsidP="00BC2D5B">
      <w:pPr>
        <w:pStyle w:val="a6"/>
        <w:numPr>
          <w:ilvl w:val="0"/>
          <w:numId w:val="15"/>
        </w:numPr>
        <w:rPr>
          <w:sz w:val="28"/>
          <w:szCs w:val="28"/>
        </w:rPr>
      </w:pPr>
      <w:hyperlink r:id="rId10" w:history="1">
        <w:r w:rsidR="00BC2D5B" w:rsidRPr="009E5C25">
          <w:rPr>
            <w:rStyle w:val="a7"/>
            <w:sz w:val="28"/>
            <w:szCs w:val="28"/>
            <w:lang w:val="en-US"/>
          </w:rPr>
          <w:t>www.obrazovanie9.ru</w:t>
        </w:r>
      </w:hyperlink>
    </w:p>
    <w:p w:rsidR="00BC2D5B" w:rsidRPr="00BC2D5B" w:rsidRDefault="00BC2D5B" w:rsidP="00BC2D5B">
      <w:pPr>
        <w:pStyle w:val="a6"/>
        <w:numPr>
          <w:ilvl w:val="0"/>
          <w:numId w:val="15"/>
        </w:numPr>
        <w:rPr>
          <w:sz w:val="28"/>
          <w:szCs w:val="28"/>
        </w:rPr>
      </w:pPr>
      <w:r>
        <w:rPr>
          <w:sz w:val="28"/>
          <w:szCs w:val="28"/>
          <w:lang w:val="en-US"/>
        </w:rPr>
        <w:t xml:space="preserve">Azps.ru </w:t>
      </w:r>
    </w:p>
    <w:sectPr w:rsidR="00BC2D5B" w:rsidRPr="00BC2D5B" w:rsidSect="007A4165">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auto"/>
    <w:pitch w:val="default"/>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E3DFA"/>
    <w:multiLevelType w:val="multilevel"/>
    <w:tmpl w:val="CF16208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10A66F81"/>
    <w:multiLevelType w:val="multilevel"/>
    <w:tmpl w:val="F8FA3AD2"/>
    <w:lvl w:ilvl="0">
      <w:start w:val="1"/>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
    <w:nsid w:val="1F2A419C"/>
    <w:multiLevelType w:val="multilevel"/>
    <w:tmpl w:val="5AA6E6A2"/>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36B50E64"/>
    <w:multiLevelType w:val="multilevel"/>
    <w:tmpl w:val="7FD47098"/>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nsid w:val="39F071DB"/>
    <w:multiLevelType w:val="multilevel"/>
    <w:tmpl w:val="42F40A6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nsid w:val="3E394AA8"/>
    <w:multiLevelType w:val="multilevel"/>
    <w:tmpl w:val="BDD069A8"/>
    <w:lvl w:ilvl="0">
      <w:start w:val="6"/>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6">
    <w:nsid w:val="44D84BF0"/>
    <w:multiLevelType w:val="multilevel"/>
    <w:tmpl w:val="DEB699AE"/>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7">
    <w:nsid w:val="47000840"/>
    <w:multiLevelType w:val="multilevel"/>
    <w:tmpl w:val="46382568"/>
    <w:lvl w:ilvl="0">
      <w:start w:val="3"/>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8">
    <w:nsid w:val="50727493"/>
    <w:multiLevelType w:val="multilevel"/>
    <w:tmpl w:val="18EC76D6"/>
    <w:lvl w:ilvl="0">
      <w:start w:val="2"/>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9">
    <w:nsid w:val="567D45B2"/>
    <w:multiLevelType w:val="multilevel"/>
    <w:tmpl w:val="1BA4E794"/>
    <w:lvl w:ilvl="0">
      <w:start w:val="4"/>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0">
    <w:nsid w:val="5ABE0315"/>
    <w:multiLevelType w:val="multilevel"/>
    <w:tmpl w:val="F966657E"/>
    <w:lvl w:ilvl="0">
      <w:start w:val="7"/>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1">
    <w:nsid w:val="5BF522DA"/>
    <w:multiLevelType w:val="hybridMultilevel"/>
    <w:tmpl w:val="C0CA75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BA769F"/>
    <w:multiLevelType w:val="multilevel"/>
    <w:tmpl w:val="E0D04C16"/>
    <w:lvl w:ilvl="0">
      <w:start w:val="5"/>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3">
    <w:nsid w:val="700D64CC"/>
    <w:multiLevelType w:val="hybridMultilevel"/>
    <w:tmpl w:val="832A8A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FC54AD"/>
    <w:multiLevelType w:val="multilevel"/>
    <w:tmpl w:val="92BA5B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1"/>
  </w:num>
  <w:num w:numId="2">
    <w:abstractNumId w:val="14"/>
  </w:num>
  <w:num w:numId="3">
    <w:abstractNumId w:val="8"/>
  </w:num>
  <w:num w:numId="4">
    <w:abstractNumId w:val="7"/>
  </w:num>
  <w:num w:numId="5">
    <w:abstractNumId w:val="4"/>
  </w:num>
  <w:num w:numId="6">
    <w:abstractNumId w:val="9"/>
  </w:num>
  <w:num w:numId="7">
    <w:abstractNumId w:val="12"/>
  </w:num>
  <w:num w:numId="8">
    <w:abstractNumId w:val="5"/>
  </w:num>
  <w:num w:numId="9">
    <w:abstractNumId w:val="10"/>
  </w:num>
  <w:num w:numId="10">
    <w:abstractNumId w:val="0"/>
  </w:num>
  <w:num w:numId="11">
    <w:abstractNumId w:val="6"/>
  </w:num>
  <w:num w:numId="12">
    <w:abstractNumId w:val="2"/>
  </w:num>
  <w:num w:numId="13">
    <w:abstractNumId w:val="3"/>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F394C"/>
    <w:rsid w:val="0004546C"/>
    <w:rsid w:val="0006031E"/>
    <w:rsid w:val="000620B2"/>
    <w:rsid w:val="0006724E"/>
    <w:rsid w:val="0008123F"/>
    <w:rsid w:val="00083A0B"/>
    <w:rsid w:val="000A5996"/>
    <w:rsid w:val="000A6E03"/>
    <w:rsid w:val="000C4AF9"/>
    <w:rsid w:val="000E3EDA"/>
    <w:rsid w:val="000F520E"/>
    <w:rsid w:val="001006DA"/>
    <w:rsid w:val="001049F8"/>
    <w:rsid w:val="001074B7"/>
    <w:rsid w:val="00113A2D"/>
    <w:rsid w:val="0016074B"/>
    <w:rsid w:val="0018114B"/>
    <w:rsid w:val="001858A1"/>
    <w:rsid w:val="001858BC"/>
    <w:rsid w:val="00195213"/>
    <w:rsid w:val="001B57A2"/>
    <w:rsid w:val="001D4A54"/>
    <w:rsid w:val="001F012A"/>
    <w:rsid w:val="001F4BCF"/>
    <w:rsid w:val="001F7EEB"/>
    <w:rsid w:val="0020194D"/>
    <w:rsid w:val="00206C7D"/>
    <w:rsid w:val="00210BDB"/>
    <w:rsid w:val="00222251"/>
    <w:rsid w:val="002322DA"/>
    <w:rsid w:val="00232EEB"/>
    <w:rsid w:val="00251D3F"/>
    <w:rsid w:val="00255EEE"/>
    <w:rsid w:val="00260E3F"/>
    <w:rsid w:val="00264042"/>
    <w:rsid w:val="0027396A"/>
    <w:rsid w:val="00283BFC"/>
    <w:rsid w:val="0028741E"/>
    <w:rsid w:val="00293A27"/>
    <w:rsid w:val="002A2C38"/>
    <w:rsid w:val="002B1CFA"/>
    <w:rsid w:val="002E3043"/>
    <w:rsid w:val="00305274"/>
    <w:rsid w:val="00317806"/>
    <w:rsid w:val="00317C7E"/>
    <w:rsid w:val="00347D84"/>
    <w:rsid w:val="00366C69"/>
    <w:rsid w:val="0038333A"/>
    <w:rsid w:val="003927E3"/>
    <w:rsid w:val="00394239"/>
    <w:rsid w:val="003A25C6"/>
    <w:rsid w:val="003A3DD3"/>
    <w:rsid w:val="003B1294"/>
    <w:rsid w:val="003C70BF"/>
    <w:rsid w:val="003E089D"/>
    <w:rsid w:val="003F2711"/>
    <w:rsid w:val="0040531B"/>
    <w:rsid w:val="00412B95"/>
    <w:rsid w:val="00424183"/>
    <w:rsid w:val="0043401E"/>
    <w:rsid w:val="00463F12"/>
    <w:rsid w:val="004843F7"/>
    <w:rsid w:val="00486CF4"/>
    <w:rsid w:val="004C3BF0"/>
    <w:rsid w:val="004D7DFE"/>
    <w:rsid w:val="004E77DF"/>
    <w:rsid w:val="00502555"/>
    <w:rsid w:val="005040FA"/>
    <w:rsid w:val="0050412F"/>
    <w:rsid w:val="0051129D"/>
    <w:rsid w:val="005213F0"/>
    <w:rsid w:val="0054188D"/>
    <w:rsid w:val="005528DD"/>
    <w:rsid w:val="00554FBC"/>
    <w:rsid w:val="005575EE"/>
    <w:rsid w:val="005754A0"/>
    <w:rsid w:val="005A2124"/>
    <w:rsid w:val="005C553B"/>
    <w:rsid w:val="005D2363"/>
    <w:rsid w:val="005D6BFF"/>
    <w:rsid w:val="005F394C"/>
    <w:rsid w:val="005F4FDD"/>
    <w:rsid w:val="0061054A"/>
    <w:rsid w:val="00615F7C"/>
    <w:rsid w:val="00653C39"/>
    <w:rsid w:val="006649A0"/>
    <w:rsid w:val="00670EF3"/>
    <w:rsid w:val="00681495"/>
    <w:rsid w:val="0068569C"/>
    <w:rsid w:val="006860ED"/>
    <w:rsid w:val="00690E0B"/>
    <w:rsid w:val="00692481"/>
    <w:rsid w:val="00692896"/>
    <w:rsid w:val="006A3E24"/>
    <w:rsid w:val="006B18A2"/>
    <w:rsid w:val="006C5C3F"/>
    <w:rsid w:val="006C74C1"/>
    <w:rsid w:val="006C765A"/>
    <w:rsid w:val="006E0C70"/>
    <w:rsid w:val="006E31F4"/>
    <w:rsid w:val="006E5DB0"/>
    <w:rsid w:val="007073BB"/>
    <w:rsid w:val="00727D76"/>
    <w:rsid w:val="0073117F"/>
    <w:rsid w:val="00733AD4"/>
    <w:rsid w:val="007500A1"/>
    <w:rsid w:val="00757772"/>
    <w:rsid w:val="00766B25"/>
    <w:rsid w:val="00777279"/>
    <w:rsid w:val="0078691C"/>
    <w:rsid w:val="007A1514"/>
    <w:rsid w:val="007B631A"/>
    <w:rsid w:val="007C1CEF"/>
    <w:rsid w:val="007D0297"/>
    <w:rsid w:val="007D34A2"/>
    <w:rsid w:val="007E6449"/>
    <w:rsid w:val="007F57F6"/>
    <w:rsid w:val="00800E6D"/>
    <w:rsid w:val="00840453"/>
    <w:rsid w:val="00844164"/>
    <w:rsid w:val="00857534"/>
    <w:rsid w:val="00876E2B"/>
    <w:rsid w:val="00881C40"/>
    <w:rsid w:val="00885D31"/>
    <w:rsid w:val="008A3D05"/>
    <w:rsid w:val="008D0889"/>
    <w:rsid w:val="008D09CD"/>
    <w:rsid w:val="008E5FEC"/>
    <w:rsid w:val="008F5081"/>
    <w:rsid w:val="008F6F32"/>
    <w:rsid w:val="0096053D"/>
    <w:rsid w:val="00973057"/>
    <w:rsid w:val="0097413C"/>
    <w:rsid w:val="00976D7A"/>
    <w:rsid w:val="00980395"/>
    <w:rsid w:val="009830AE"/>
    <w:rsid w:val="00985788"/>
    <w:rsid w:val="00996987"/>
    <w:rsid w:val="009B1885"/>
    <w:rsid w:val="009B5674"/>
    <w:rsid w:val="009D7465"/>
    <w:rsid w:val="009F303E"/>
    <w:rsid w:val="00A02E9F"/>
    <w:rsid w:val="00A0486C"/>
    <w:rsid w:val="00A05E13"/>
    <w:rsid w:val="00A25340"/>
    <w:rsid w:val="00A311EF"/>
    <w:rsid w:val="00A42BF5"/>
    <w:rsid w:val="00A514B9"/>
    <w:rsid w:val="00A66491"/>
    <w:rsid w:val="00A730BC"/>
    <w:rsid w:val="00AA4BEE"/>
    <w:rsid w:val="00AD7B53"/>
    <w:rsid w:val="00AE4044"/>
    <w:rsid w:val="00AE4073"/>
    <w:rsid w:val="00B475F9"/>
    <w:rsid w:val="00B572CA"/>
    <w:rsid w:val="00B618BA"/>
    <w:rsid w:val="00B652D9"/>
    <w:rsid w:val="00B721C0"/>
    <w:rsid w:val="00B75DA9"/>
    <w:rsid w:val="00B77712"/>
    <w:rsid w:val="00B81C7A"/>
    <w:rsid w:val="00B9311B"/>
    <w:rsid w:val="00BA63B4"/>
    <w:rsid w:val="00BA780A"/>
    <w:rsid w:val="00BB292F"/>
    <w:rsid w:val="00BB3BC4"/>
    <w:rsid w:val="00BB49C6"/>
    <w:rsid w:val="00BB6E7F"/>
    <w:rsid w:val="00BC1002"/>
    <w:rsid w:val="00BC2D5B"/>
    <w:rsid w:val="00BD152B"/>
    <w:rsid w:val="00BD4809"/>
    <w:rsid w:val="00BF0734"/>
    <w:rsid w:val="00BF567C"/>
    <w:rsid w:val="00C01F50"/>
    <w:rsid w:val="00C24CB6"/>
    <w:rsid w:val="00C43688"/>
    <w:rsid w:val="00C51FC8"/>
    <w:rsid w:val="00C55C3D"/>
    <w:rsid w:val="00C847AC"/>
    <w:rsid w:val="00C875DC"/>
    <w:rsid w:val="00C90900"/>
    <w:rsid w:val="00CA3824"/>
    <w:rsid w:val="00CA6F28"/>
    <w:rsid w:val="00CE162C"/>
    <w:rsid w:val="00CE48A9"/>
    <w:rsid w:val="00D005BB"/>
    <w:rsid w:val="00D17D85"/>
    <w:rsid w:val="00D26CC6"/>
    <w:rsid w:val="00D45DDD"/>
    <w:rsid w:val="00D517D2"/>
    <w:rsid w:val="00D578C5"/>
    <w:rsid w:val="00D82D46"/>
    <w:rsid w:val="00DA2499"/>
    <w:rsid w:val="00DC01AE"/>
    <w:rsid w:val="00DC31C2"/>
    <w:rsid w:val="00DC6315"/>
    <w:rsid w:val="00DF35D9"/>
    <w:rsid w:val="00E10C1A"/>
    <w:rsid w:val="00E21F95"/>
    <w:rsid w:val="00E23856"/>
    <w:rsid w:val="00E33B18"/>
    <w:rsid w:val="00E57702"/>
    <w:rsid w:val="00E872E3"/>
    <w:rsid w:val="00E90256"/>
    <w:rsid w:val="00EA3CAC"/>
    <w:rsid w:val="00ED16D3"/>
    <w:rsid w:val="00ED2A9D"/>
    <w:rsid w:val="00EF1B0A"/>
    <w:rsid w:val="00F1251F"/>
    <w:rsid w:val="00F27F7C"/>
    <w:rsid w:val="00F46D69"/>
    <w:rsid w:val="00F53452"/>
    <w:rsid w:val="00F64B59"/>
    <w:rsid w:val="00F7128D"/>
    <w:rsid w:val="00F72A5B"/>
    <w:rsid w:val="00F9598D"/>
    <w:rsid w:val="00F96CB5"/>
    <w:rsid w:val="00FA1C57"/>
    <w:rsid w:val="00FD0F17"/>
    <w:rsid w:val="00FD7FB9"/>
    <w:rsid w:val="00FE0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5F39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extbody">
    <w:name w:val="Text body"/>
    <w:basedOn w:val="Standard"/>
    <w:rsid w:val="005F394C"/>
    <w:pPr>
      <w:spacing w:after="120"/>
    </w:pPr>
  </w:style>
  <w:style w:type="paragraph" w:customStyle="1" w:styleId="11">
    <w:name w:val="Заголовок 11"/>
    <w:basedOn w:val="a"/>
    <w:next w:val="Textbody"/>
    <w:rsid w:val="005F394C"/>
    <w:pPr>
      <w:keepNext/>
      <w:widowControl w:val="0"/>
      <w:suppressAutoHyphens/>
      <w:autoSpaceDN w:val="0"/>
      <w:spacing w:before="240" w:after="120" w:line="240" w:lineRule="auto"/>
      <w:textAlignment w:val="baseline"/>
      <w:outlineLvl w:val="0"/>
    </w:pPr>
    <w:rPr>
      <w:rFonts w:ascii="Times New Roman" w:eastAsia="Segoe UI" w:hAnsi="Times New Roman" w:cs="Tahoma"/>
      <w:b/>
      <w:bCs/>
      <w:kern w:val="3"/>
      <w:sz w:val="48"/>
      <w:szCs w:val="48"/>
      <w:lang w:val="en-US" w:bidi="en-US"/>
    </w:rPr>
  </w:style>
  <w:style w:type="paragraph" w:customStyle="1" w:styleId="21">
    <w:name w:val="Заголовок 21"/>
    <w:basedOn w:val="a"/>
    <w:next w:val="Textbody"/>
    <w:rsid w:val="005F394C"/>
    <w:pPr>
      <w:keepNext/>
      <w:widowControl w:val="0"/>
      <w:suppressAutoHyphens/>
      <w:autoSpaceDN w:val="0"/>
      <w:spacing w:before="240" w:after="120" w:line="240" w:lineRule="auto"/>
      <w:textAlignment w:val="baseline"/>
      <w:outlineLvl w:val="1"/>
    </w:pPr>
    <w:rPr>
      <w:rFonts w:ascii="Times New Roman" w:eastAsia="Segoe UI" w:hAnsi="Times New Roman" w:cs="Tahoma"/>
      <w:b/>
      <w:bCs/>
      <w:kern w:val="3"/>
      <w:sz w:val="36"/>
      <w:szCs w:val="36"/>
      <w:lang w:val="en-US" w:bidi="en-US"/>
    </w:rPr>
  </w:style>
  <w:style w:type="paragraph" w:customStyle="1" w:styleId="31">
    <w:name w:val="Заголовок 31"/>
    <w:basedOn w:val="a"/>
    <w:next w:val="Textbody"/>
    <w:rsid w:val="005F394C"/>
    <w:pPr>
      <w:keepNext/>
      <w:widowControl w:val="0"/>
      <w:suppressAutoHyphens/>
      <w:autoSpaceDN w:val="0"/>
      <w:spacing w:before="240" w:after="120" w:line="240" w:lineRule="auto"/>
      <w:textAlignment w:val="baseline"/>
      <w:outlineLvl w:val="2"/>
    </w:pPr>
    <w:rPr>
      <w:rFonts w:ascii="Times New Roman" w:eastAsia="Segoe UI" w:hAnsi="Times New Roman" w:cs="Tahoma"/>
      <w:b/>
      <w:bCs/>
      <w:kern w:val="3"/>
      <w:sz w:val="28"/>
      <w:szCs w:val="28"/>
      <w:lang w:val="en-US" w:bidi="en-US"/>
    </w:rPr>
  </w:style>
  <w:style w:type="paragraph" w:customStyle="1" w:styleId="TableContents">
    <w:name w:val="Table Contents"/>
    <w:basedOn w:val="Standard"/>
    <w:rsid w:val="005F394C"/>
    <w:pPr>
      <w:suppressLineNumbers/>
    </w:pPr>
  </w:style>
  <w:style w:type="paragraph" w:styleId="a3">
    <w:name w:val="Balloon Text"/>
    <w:basedOn w:val="a"/>
    <w:link w:val="a4"/>
    <w:uiPriority w:val="99"/>
    <w:semiHidden/>
    <w:unhideWhenUsed/>
    <w:rsid w:val="005F39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394C"/>
    <w:rPr>
      <w:rFonts w:ascii="Tahoma" w:hAnsi="Tahoma" w:cs="Tahoma"/>
      <w:sz w:val="16"/>
      <w:szCs w:val="16"/>
    </w:rPr>
  </w:style>
  <w:style w:type="paragraph" w:customStyle="1" w:styleId="a5">
    <w:name w:val="???????"/>
    <w:rsid w:val="00DC01AE"/>
    <w:pPr>
      <w:widowControl w:val="0"/>
      <w:suppressAutoHyphens/>
      <w:autoSpaceDE w:val="0"/>
      <w:spacing w:after="0" w:line="200" w:lineRule="atLeast"/>
    </w:pPr>
    <w:rPr>
      <w:rFonts w:ascii="Mangal" w:eastAsia="Mangal" w:hAnsi="Mangal" w:cs="Mangal"/>
      <w:kern w:val="1"/>
      <w:sz w:val="36"/>
      <w:szCs w:val="36"/>
      <w:lang w:eastAsia="hi-IN" w:bidi="hi-IN"/>
    </w:rPr>
  </w:style>
  <w:style w:type="paragraph" w:styleId="a6">
    <w:name w:val="List Paragraph"/>
    <w:basedOn w:val="a"/>
    <w:uiPriority w:val="34"/>
    <w:qFormat/>
    <w:rsid w:val="00BC2D5B"/>
    <w:pPr>
      <w:ind w:left="720"/>
      <w:contextualSpacing/>
    </w:pPr>
  </w:style>
  <w:style w:type="character" w:styleId="a7">
    <w:name w:val="Hyperlink"/>
    <w:basedOn w:val="a0"/>
    <w:uiPriority w:val="99"/>
    <w:unhideWhenUsed/>
    <w:rsid w:val="00BC2D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07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obrazovanie9.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3143</Words>
  <Characters>17920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Пушкарёва</dc:creator>
  <cp:keywords/>
  <dc:description/>
  <cp:lastModifiedBy>Свинина</cp:lastModifiedBy>
  <cp:revision>33</cp:revision>
  <cp:lastPrinted>2018-08-14T03:42:00Z</cp:lastPrinted>
  <dcterms:created xsi:type="dcterms:W3CDTF">2018-06-14T16:04:00Z</dcterms:created>
  <dcterms:modified xsi:type="dcterms:W3CDTF">2018-08-14T03:44:00Z</dcterms:modified>
</cp:coreProperties>
</file>